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922FB" w14:textId="103F0A68" w:rsidR="00666B68" w:rsidRPr="00AE1A5D" w:rsidRDefault="00551C89" w:rsidP="00AE1A5D">
      <w:pPr>
        <w:pStyle w:val="Bezodstpw"/>
        <w:spacing w:after="120" w:line="276" w:lineRule="auto"/>
        <w:jc w:val="center"/>
        <w:rPr>
          <w:b/>
          <w:bCs/>
        </w:rPr>
      </w:pPr>
      <w:r w:rsidRPr="00AE1A5D">
        <w:rPr>
          <w:b/>
          <w:bCs/>
        </w:rPr>
        <w:t>Umowa</w:t>
      </w:r>
    </w:p>
    <w:p w14:paraId="187C931E" w14:textId="77777777" w:rsidR="005634B6" w:rsidRPr="00AE1A5D" w:rsidRDefault="005634B6" w:rsidP="00AE1A5D">
      <w:pPr>
        <w:pStyle w:val="Bezodstpw"/>
        <w:spacing w:after="120" w:line="276" w:lineRule="auto"/>
        <w:jc w:val="both"/>
      </w:pPr>
    </w:p>
    <w:p w14:paraId="07AC7788" w14:textId="50761471" w:rsidR="00666B68" w:rsidRPr="000A1A2E" w:rsidRDefault="00551C89" w:rsidP="00AE1A5D">
      <w:pPr>
        <w:pStyle w:val="Bezodstpw"/>
        <w:spacing w:after="120" w:line="276" w:lineRule="auto"/>
        <w:jc w:val="both"/>
        <w:rPr>
          <w:rStyle w:val="FontStyle22"/>
          <w:b w:val="0"/>
          <w:bCs w:val="0"/>
          <w:color w:val="auto"/>
          <w:sz w:val="24"/>
          <w:szCs w:val="24"/>
        </w:rPr>
      </w:pPr>
      <w:r w:rsidRPr="00AE1A5D">
        <w:t>Z</w:t>
      </w:r>
      <w:r w:rsidR="00503187" w:rsidRPr="00AE1A5D">
        <w:t xml:space="preserve">awarta w dniu </w:t>
      </w:r>
      <w:r w:rsidR="00B4131A">
        <w:t xml:space="preserve"> </w:t>
      </w:r>
      <w:r w:rsidR="00A12E13">
        <w:t>…………….</w:t>
      </w:r>
      <w:r w:rsidR="00482489">
        <w:t xml:space="preserve"> </w:t>
      </w:r>
      <w:r w:rsidR="00B4131A">
        <w:t>202</w:t>
      </w:r>
      <w:r w:rsidR="00A12E13">
        <w:t>6</w:t>
      </w:r>
      <w:r w:rsidR="00AE1A5D" w:rsidRPr="00AE1A5D">
        <w:t xml:space="preserve"> </w:t>
      </w:r>
      <w:r w:rsidR="00666B68" w:rsidRPr="00AE1A5D">
        <w:t>roku w Limanowej,</w:t>
      </w:r>
      <w:r w:rsidR="000A1A2E">
        <w:t xml:space="preserve"> </w:t>
      </w:r>
      <w:r w:rsidR="00866DE7" w:rsidRPr="00AE1A5D">
        <w:rPr>
          <w:rStyle w:val="FontStyle22"/>
          <w:b w:val="0"/>
          <w:bCs w:val="0"/>
          <w:sz w:val="24"/>
          <w:szCs w:val="24"/>
        </w:rPr>
        <w:t>pomiędzy</w:t>
      </w:r>
      <w:r w:rsidR="005D2594" w:rsidRPr="00AE1A5D">
        <w:rPr>
          <w:rStyle w:val="FontStyle22"/>
          <w:b w:val="0"/>
          <w:bCs w:val="0"/>
          <w:sz w:val="24"/>
          <w:szCs w:val="24"/>
        </w:rPr>
        <w:t>:</w:t>
      </w:r>
    </w:p>
    <w:p w14:paraId="7A5EE4F2" w14:textId="11EC374B" w:rsidR="00666B68" w:rsidRPr="00E67774" w:rsidRDefault="00666B68" w:rsidP="00AE1A5D">
      <w:pPr>
        <w:pStyle w:val="Bezodstpw"/>
        <w:spacing w:after="120" w:line="276" w:lineRule="auto"/>
        <w:jc w:val="both"/>
        <w:rPr>
          <w:rStyle w:val="FontStyle23"/>
          <w:sz w:val="24"/>
          <w:szCs w:val="24"/>
        </w:rPr>
      </w:pPr>
      <w:r w:rsidRPr="00E67774">
        <w:rPr>
          <w:rStyle w:val="FontStyle22"/>
          <w:sz w:val="24"/>
          <w:szCs w:val="24"/>
        </w:rPr>
        <w:t xml:space="preserve">Lokalną Organizacją Turystyczną Powiatu Limanowskiego </w:t>
      </w:r>
      <w:r w:rsidRPr="00E67774">
        <w:rPr>
          <w:rStyle w:val="FontStyle23"/>
          <w:sz w:val="24"/>
          <w:szCs w:val="24"/>
        </w:rPr>
        <w:t>z siedzibą przy ul. Józefa</w:t>
      </w:r>
      <w:r w:rsidR="005634B6" w:rsidRPr="00E67774">
        <w:rPr>
          <w:rStyle w:val="FontStyle23"/>
          <w:sz w:val="24"/>
          <w:szCs w:val="24"/>
        </w:rPr>
        <w:t xml:space="preserve"> </w:t>
      </w:r>
      <w:r w:rsidR="00D028D8">
        <w:rPr>
          <w:rStyle w:val="FontStyle23"/>
          <w:sz w:val="24"/>
          <w:szCs w:val="24"/>
        </w:rPr>
        <w:t xml:space="preserve">Marka </w:t>
      </w:r>
      <w:r w:rsidRPr="00E67774">
        <w:rPr>
          <w:rStyle w:val="FontStyle23"/>
          <w:sz w:val="24"/>
          <w:szCs w:val="24"/>
        </w:rPr>
        <w:t>9, 34-600 Limanowa, NIP: 7372218549, REGON: 383426021, zwaną w treści umowy</w:t>
      </w:r>
      <w:r w:rsidR="005D2594" w:rsidRPr="00E67774">
        <w:rPr>
          <w:rStyle w:val="FontStyle23"/>
          <w:sz w:val="24"/>
          <w:szCs w:val="24"/>
        </w:rPr>
        <w:t xml:space="preserve"> </w:t>
      </w:r>
      <w:r w:rsidRPr="00E67774">
        <w:rPr>
          <w:rStyle w:val="FontStyle22"/>
          <w:sz w:val="24"/>
          <w:szCs w:val="24"/>
        </w:rPr>
        <w:t xml:space="preserve">Zleceniodawcą, </w:t>
      </w:r>
      <w:r w:rsidRPr="00E67774">
        <w:rPr>
          <w:rStyle w:val="FontStyle23"/>
          <w:sz w:val="24"/>
          <w:szCs w:val="24"/>
        </w:rPr>
        <w:t>reprezentowanym przez</w:t>
      </w:r>
    </w:p>
    <w:p w14:paraId="0BFADC07" w14:textId="615E62A6" w:rsidR="00666B68" w:rsidRPr="00E67774" w:rsidRDefault="00666B68" w:rsidP="00AE1A5D">
      <w:pPr>
        <w:pStyle w:val="Bezodstpw"/>
        <w:spacing w:after="120" w:line="276" w:lineRule="auto"/>
        <w:jc w:val="both"/>
        <w:rPr>
          <w:rStyle w:val="FontStyle22"/>
          <w:sz w:val="24"/>
          <w:szCs w:val="24"/>
        </w:rPr>
      </w:pPr>
      <w:r w:rsidRPr="00E67774">
        <w:rPr>
          <w:rStyle w:val="FontStyle22"/>
          <w:sz w:val="24"/>
          <w:szCs w:val="24"/>
        </w:rPr>
        <w:t>Pan</w:t>
      </w:r>
      <w:r w:rsidR="009045AE">
        <w:rPr>
          <w:rStyle w:val="FontStyle22"/>
          <w:sz w:val="24"/>
          <w:szCs w:val="24"/>
        </w:rPr>
        <w:t>a</w:t>
      </w:r>
      <w:r w:rsidRPr="00E67774">
        <w:rPr>
          <w:rStyle w:val="FontStyle22"/>
          <w:sz w:val="24"/>
          <w:szCs w:val="24"/>
        </w:rPr>
        <w:t xml:space="preserve"> </w:t>
      </w:r>
      <w:r w:rsidR="009045AE">
        <w:rPr>
          <w:rStyle w:val="FontStyle22"/>
          <w:sz w:val="24"/>
          <w:szCs w:val="24"/>
        </w:rPr>
        <w:t>Mieczysława Urygę</w:t>
      </w:r>
      <w:r w:rsidRPr="00E67774">
        <w:rPr>
          <w:rStyle w:val="FontStyle22"/>
          <w:sz w:val="24"/>
          <w:szCs w:val="24"/>
        </w:rPr>
        <w:t xml:space="preserve"> - Prezesa,</w:t>
      </w:r>
      <w:r w:rsidRPr="00E67774">
        <w:rPr>
          <w:rStyle w:val="FontStyle22"/>
          <w:sz w:val="24"/>
          <w:szCs w:val="24"/>
        </w:rPr>
        <w:tab/>
      </w:r>
      <w:r w:rsidRPr="00E67774">
        <w:rPr>
          <w:rStyle w:val="FontStyle22"/>
          <w:sz w:val="24"/>
          <w:szCs w:val="24"/>
        </w:rPr>
        <w:br/>
        <w:t>Panią Elżbietę Młynarczyk - Skarbnika,</w:t>
      </w:r>
    </w:p>
    <w:p w14:paraId="3D3387DB" w14:textId="77777777" w:rsidR="00666B68" w:rsidRPr="00E67774" w:rsidRDefault="00666B68" w:rsidP="00B7262C">
      <w:pPr>
        <w:pStyle w:val="Bezodstpw"/>
        <w:spacing w:after="120" w:line="360" w:lineRule="auto"/>
        <w:jc w:val="both"/>
        <w:rPr>
          <w:rStyle w:val="FontStyle23"/>
          <w:sz w:val="24"/>
          <w:szCs w:val="24"/>
        </w:rPr>
      </w:pPr>
      <w:r w:rsidRPr="00E67774">
        <w:rPr>
          <w:rStyle w:val="FontStyle23"/>
          <w:sz w:val="24"/>
          <w:szCs w:val="24"/>
        </w:rPr>
        <w:t>a</w:t>
      </w:r>
    </w:p>
    <w:p w14:paraId="3B4E84A5" w14:textId="57E8D9DF" w:rsidR="00E5038D" w:rsidRPr="007F7AF3" w:rsidRDefault="00F50023" w:rsidP="00AE1A5D">
      <w:pPr>
        <w:pStyle w:val="Bezodstpw"/>
        <w:spacing w:after="120" w:line="276" w:lineRule="auto"/>
        <w:rPr>
          <w:bCs/>
          <w:color w:val="000000"/>
        </w:rPr>
      </w:pPr>
      <w:r>
        <w:rPr>
          <w:rStyle w:val="FontStyle22"/>
          <w:sz w:val="24"/>
          <w:szCs w:val="24"/>
        </w:rPr>
        <w:t>………………………………………………………….</w:t>
      </w:r>
    </w:p>
    <w:p w14:paraId="4E438708" w14:textId="77777777" w:rsidR="00E5038D" w:rsidRPr="00E5038D" w:rsidRDefault="00E5038D" w:rsidP="00AE1A5D">
      <w:pPr>
        <w:pStyle w:val="Bezodstpw"/>
        <w:spacing w:after="120" w:line="276" w:lineRule="auto"/>
        <w:rPr>
          <w:bCs/>
          <w:color w:val="000000"/>
        </w:rPr>
      </w:pPr>
      <w:r w:rsidRPr="00E5038D">
        <w:rPr>
          <w:bCs/>
          <w:color w:val="000000"/>
        </w:rPr>
        <w:t>o następującej treści:</w:t>
      </w:r>
    </w:p>
    <w:p w14:paraId="5AEF4203" w14:textId="517DD465" w:rsidR="005766B0" w:rsidRPr="00E67774" w:rsidRDefault="002E6F67" w:rsidP="00EB3924">
      <w:pPr>
        <w:pStyle w:val="Bezodstpw"/>
        <w:spacing w:after="120"/>
        <w:jc w:val="center"/>
        <w:rPr>
          <w:rStyle w:val="FontStyle23"/>
          <w:b/>
          <w:bCs/>
          <w:sz w:val="24"/>
          <w:szCs w:val="24"/>
        </w:rPr>
      </w:pPr>
      <w:r w:rsidRPr="00E67774">
        <w:rPr>
          <w:rStyle w:val="FontStyle23"/>
          <w:b/>
          <w:bCs/>
          <w:sz w:val="24"/>
          <w:szCs w:val="24"/>
        </w:rPr>
        <w:t xml:space="preserve">        </w:t>
      </w:r>
      <w:r w:rsidR="00666B68" w:rsidRPr="00E67774">
        <w:rPr>
          <w:rStyle w:val="FontStyle23"/>
          <w:b/>
          <w:bCs/>
          <w:sz w:val="24"/>
          <w:szCs w:val="24"/>
        </w:rPr>
        <w:t>§ 1</w:t>
      </w:r>
    </w:p>
    <w:p w14:paraId="1A6764CD" w14:textId="77777777" w:rsidR="00F50023" w:rsidRDefault="00F50023" w:rsidP="00F50023">
      <w:pPr>
        <w:numPr>
          <w:ilvl w:val="0"/>
          <w:numId w:val="36"/>
        </w:numPr>
        <w:spacing w:after="200" w:line="276" w:lineRule="auto"/>
        <w:jc w:val="both"/>
        <w:rPr>
          <w:bCs/>
        </w:rPr>
      </w:pPr>
      <w:bookmarkStart w:id="0" w:name="_Hlk75353658"/>
      <w:r>
        <w:rPr>
          <w:bCs/>
        </w:rPr>
        <w:t>Z</w:t>
      </w:r>
      <w:r w:rsidRPr="007B1C28">
        <w:rPr>
          <w:bCs/>
        </w:rPr>
        <w:t>leceniodawca oświadcza, iż „</w:t>
      </w:r>
      <w:r>
        <w:rPr>
          <w:bCs/>
        </w:rPr>
        <w:t>z</w:t>
      </w:r>
      <w:r w:rsidRPr="007B1C28">
        <w:rPr>
          <w:bCs/>
        </w:rPr>
        <w:t xml:space="preserve">adanie publiczne pn. „Szlak kulinarny w Gorcach </w:t>
      </w:r>
      <w:r>
        <w:rPr>
          <w:bCs/>
        </w:rPr>
        <w:br/>
      </w:r>
      <w:r w:rsidRPr="007B1C28">
        <w:rPr>
          <w:bCs/>
        </w:rPr>
        <w:t>i Beskidzie Wyspowym” dofinansowano ze środków Ministerstwa Sportu i Turystyki zgodnie z zawartą umową nr 2026.00040/5124/UDOT/DT/BP/IC z dnia 24.04.2026 r.”</w:t>
      </w:r>
    </w:p>
    <w:p w14:paraId="1AEDD28B" w14:textId="15A8683F" w:rsidR="00F50023" w:rsidRPr="00F50023" w:rsidRDefault="00F50023" w:rsidP="007E5094">
      <w:pPr>
        <w:pStyle w:val="Akapitzlist"/>
        <w:numPr>
          <w:ilvl w:val="0"/>
          <w:numId w:val="36"/>
        </w:numPr>
        <w:spacing w:line="276" w:lineRule="auto"/>
        <w:jc w:val="both"/>
        <w:rPr>
          <w:color w:val="000000"/>
        </w:rPr>
      </w:pPr>
      <w:r>
        <w:t>Przedmiotem umowy jest p</w:t>
      </w:r>
      <w:r w:rsidRPr="00F50023">
        <w:t xml:space="preserve">rowadzenie wydarzenia Beskid </w:t>
      </w:r>
      <w:proofErr w:type="spellStart"/>
      <w:r w:rsidRPr="00F50023">
        <w:t>Slow</w:t>
      </w:r>
      <w:proofErr w:type="spellEnd"/>
      <w:r w:rsidRPr="00F50023">
        <w:t xml:space="preserve"> Life Festiwal w Laskowej (Skansen na </w:t>
      </w:r>
      <w:proofErr w:type="spellStart"/>
      <w:r w:rsidRPr="00F50023">
        <w:t>Jędrzejkówce</w:t>
      </w:r>
      <w:proofErr w:type="spellEnd"/>
      <w:r w:rsidRPr="00F50023">
        <w:t>)</w:t>
      </w:r>
      <w:r>
        <w:t xml:space="preserve"> w dniu 19.09.2026 r.</w:t>
      </w:r>
    </w:p>
    <w:p w14:paraId="42CE071C" w14:textId="16DF9899" w:rsidR="00B7262C" w:rsidRPr="00BC3032" w:rsidRDefault="00B7262C" w:rsidP="007E5094">
      <w:pPr>
        <w:pStyle w:val="Akapitzlist"/>
        <w:numPr>
          <w:ilvl w:val="0"/>
          <w:numId w:val="36"/>
        </w:numPr>
        <w:spacing w:line="276" w:lineRule="auto"/>
        <w:jc w:val="both"/>
        <w:rPr>
          <w:b/>
          <w:color w:val="000000"/>
        </w:rPr>
      </w:pPr>
      <w:r w:rsidRPr="00B7262C">
        <w:rPr>
          <w:rFonts w:eastAsia="Times New Roman"/>
        </w:rPr>
        <w:t>Do obowiązków Zleceniobiorcy należy:</w:t>
      </w:r>
    </w:p>
    <w:p w14:paraId="77C42943" w14:textId="77777777" w:rsidR="00F50023" w:rsidRDefault="00F50023" w:rsidP="00F50023">
      <w:pPr>
        <w:pStyle w:val="Akapitzlist"/>
        <w:widowControl/>
        <w:numPr>
          <w:ilvl w:val="0"/>
          <w:numId w:val="47"/>
        </w:numPr>
        <w:suppressAutoHyphens/>
        <w:autoSpaceDE/>
        <w:autoSpaceDN/>
        <w:adjustRightInd/>
        <w:jc w:val="both"/>
      </w:pPr>
      <w:r>
        <w:t>Prowadzenie wydarzenia w dniu 19.09.2026 w godzinach 12:00 – 21.00</w:t>
      </w:r>
    </w:p>
    <w:p w14:paraId="0124DD74" w14:textId="77777777" w:rsidR="00F50023" w:rsidRDefault="00F50023" w:rsidP="00F50023">
      <w:pPr>
        <w:pStyle w:val="Akapitzlist"/>
        <w:widowControl/>
        <w:numPr>
          <w:ilvl w:val="0"/>
          <w:numId w:val="47"/>
        </w:numPr>
        <w:suppressAutoHyphens/>
        <w:autoSpaceDE/>
        <w:autoSpaceDN/>
        <w:adjustRightInd/>
        <w:jc w:val="both"/>
      </w:pPr>
      <w:r>
        <w:t xml:space="preserve">Omówienie podczas wydarzenia </w:t>
      </w:r>
      <w:r w:rsidRPr="009D5ED3">
        <w:t xml:space="preserve">idei </w:t>
      </w:r>
      <w:r>
        <w:t xml:space="preserve">i założeń </w:t>
      </w:r>
      <w:r w:rsidRPr="009D5ED3">
        <w:t>szlaku</w:t>
      </w:r>
      <w:r w:rsidRPr="00F50023">
        <w:rPr>
          <w:b/>
          <w:bCs/>
          <w:i/>
          <w:iCs/>
        </w:rPr>
        <w:t xml:space="preserve"> Wyspy Dobrego Smaku</w:t>
      </w:r>
      <w:r>
        <w:t xml:space="preserve"> </w:t>
      </w:r>
      <w:r>
        <w:br/>
        <w:t xml:space="preserve">i prowadzenie rozmów z wystawcami, uczestnikami szlaku kulinarnego </w:t>
      </w:r>
      <w:r w:rsidRPr="00F50023">
        <w:rPr>
          <w:b/>
          <w:bCs/>
          <w:i/>
          <w:iCs/>
        </w:rPr>
        <w:t>Wyspy Dobrego Smaku – szlak kulinarny w Gorcach i Beskidzie Wyspowym</w:t>
      </w:r>
      <w:r>
        <w:t xml:space="preserve"> </w:t>
      </w:r>
    </w:p>
    <w:p w14:paraId="5EA2239B" w14:textId="0D3CE6CD" w:rsidR="00F50023" w:rsidRDefault="00F50023" w:rsidP="00F50023">
      <w:pPr>
        <w:pStyle w:val="Akapitzlist"/>
        <w:widowControl/>
        <w:numPr>
          <w:ilvl w:val="0"/>
          <w:numId w:val="47"/>
        </w:numPr>
        <w:suppressAutoHyphens/>
        <w:autoSpaceDE/>
        <w:autoSpaceDN/>
        <w:adjustRightInd/>
        <w:jc w:val="both"/>
      </w:pPr>
      <w:r>
        <w:t>Przedstawianie gości pojawiających się podczas wydarzenia i prowadzenie z nimi rozmów</w:t>
      </w:r>
      <w:r>
        <w:t>.</w:t>
      </w:r>
    </w:p>
    <w:p w14:paraId="193C206B" w14:textId="10647E51" w:rsidR="00F50023" w:rsidRPr="00853D4F" w:rsidRDefault="00F50023" w:rsidP="00F50023">
      <w:pPr>
        <w:pStyle w:val="Akapitzlist"/>
        <w:widowControl/>
        <w:numPr>
          <w:ilvl w:val="0"/>
          <w:numId w:val="47"/>
        </w:numPr>
        <w:suppressAutoHyphens/>
        <w:autoSpaceDE/>
        <w:autoSpaceDN/>
        <w:adjustRightInd/>
        <w:jc w:val="both"/>
      </w:pPr>
      <w:r>
        <w:t>Bieżące informowanie co się dzieje na stoiskach i w strefie gastronomicznej, omawianie potraw i procesu przygotowania potraw wspólnie z prowadzącym</w:t>
      </w:r>
      <w:r>
        <w:t>i</w:t>
      </w:r>
      <w:r>
        <w:t xml:space="preserve"> pokazy gotowania.</w:t>
      </w:r>
    </w:p>
    <w:bookmarkEnd w:id="0"/>
    <w:p w14:paraId="5F63BD5D" w14:textId="77777777" w:rsidR="00F50023" w:rsidRDefault="00F50023" w:rsidP="009045AE">
      <w:pPr>
        <w:pStyle w:val="Tekstpodstawowy"/>
        <w:tabs>
          <w:tab w:val="left" w:pos="360"/>
        </w:tabs>
        <w:ind w:left="850"/>
        <w:jc w:val="center"/>
        <w:rPr>
          <w:b/>
          <w:bCs/>
          <w:color w:val="auto"/>
        </w:rPr>
      </w:pPr>
    </w:p>
    <w:p w14:paraId="703599C3" w14:textId="746EF2C1" w:rsidR="00B7262C" w:rsidRDefault="00B7262C" w:rsidP="009045AE">
      <w:pPr>
        <w:pStyle w:val="Tekstpodstawowy"/>
        <w:tabs>
          <w:tab w:val="left" w:pos="360"/>
        </w:tabs>
        <w:ind w:left="850"/>
        <w:jc w:val="center"/>
        <w:rPr>
          <w:b/>
          <w:bCs/>
          <w:color w:val="auto"/>
        </w:rPr>
      </w:pPr>
      <w:r w:rsidRPr="000A1725">
        <w:rPr>
          <w:b/>
          <w:bCs/>
          <w:color w:val="auto"/>
        </w:rPr>
        <w:t>§ 2</w:t>
      </w:r>
    </w:p>
    <w:p w14:paraId="5358BFCE" w14:textId="77777777" w:rsidR="00B7262C" w:rsidRPr="00594CB5" w:rsidRDefault="00B7262C" w:rsidP="00B7262C">
      <w:pPr>
        <w:pStyle w:val="Tekstpodstawowy"/>
        <w:tabs>
          <w:tab w:val="left" w:pos="360"/>
        </w:tabs>
        <w:ind w:left="850"/>
        <w:jc w:val="center"/>
        <w:rPr>
          <w:b/>
          <w:bCs/>
          <w:color w:val="auto"/>
          <w:lang w:val="pl-PL"/>
        </w:rPr>
      </w:pPr>
    </w:p>
    <w:p w14:paraId="7DF651FF" w14:textId="0490BEE4" w:rsidR="00AE1A5D" w:rsidRPr="0003695A" w:rsidRDefault="00B7262C" w:rsidP="00C804D6">
      <w:pPr>
        <w:spacing w:line="276" w:lineRule="auto"/>
        <w:ind w:left="283"/>
        <w:jc w:val="both"/>
      </w:pPr>
      <w:r>
        <w:rPr>
          <w:bCs/>
        </w:rPr>
        <w:t xml:space="preserve">Zleceniobiorca </w:t>
      </w:r>
      <w:r w:rsidRPr="006F0090">
        <w:t>zobowi</w:t>
      </w:r>
      <w:r>
        <w:t>ązuje się</w:t>
      </w:r>
      <w:r w:rsidRPr="006F0090">
        <w:t xml:space="preserve"> </w:t>
      </w:r>
      <w:r>
        <w:t xml:space="preserve">wykonać </w:t>
      </w:r>
      <w:r w:rsidRPr="006F0090">
        <w:t>przedmiot umowy zgodnie</w:t>
      </w:r>
      <w:r>
        <w:t xml:space="preserve">  </w:t>
      </w:r>
      <w:r w:rsidRPr="006F0090">
        <w:t xml:space="preserve"> z obowiązującym prawem oraz, że dołoży wszelkich starań, aby</w:t>
      </w:r>
      <w:r>
        <w:t xml:space="preserve"> przedmiot umowy został wykonany  </w:t>
      </w:r>
      <w:r w:rsidR="0003695A">
        <w:t xml:space="preserve">                        </w:t>
      </w:r>
      <w:r w:rsidR="000D691D">
        <w:t>z należytą starannością</w:t>
      </w:r>
      <w:r w:rsidR="0003695A">
        <w:t>.</w:t>
      </w:r>
    </w:p>
    <w:p w14:paraId="2A95BD2F" w14:textId="604BB43D" w:rsidR="00B7262C" w:rsidRDefault="00C804D6" w:rsidP="00C804D6">
      <w:pPr>
        <w:ind w:left="283"/>
        <w:jc w:val="center"/>
        <w:rPr>
          <w:b/>
          <w:bCs/>
        </w:rPr>
      </w:pPr>
      <w:r>
        <w:rPr>
          <w:b/>
          <w:bCs/>
        </w:rPr>
        <w:lastRenderedPageBreak/>
        <w:t xml:space="preserve">    </w:t>
      </w:r>
      <w:r w:rsidR="00B7262C" w:rsidRPr="000A1725">
        <w:rPr>
          <w:b/>
          <w:bCs/>
        </w:rPr>
        <w:t>§ 3</w:t>
      </w:r>
    </w:p>
    <w:p w14:paraId="4D876AD9" w14:textId="77777777" w:rsidR="00B7262C" w:rsidRPr="000A1725" w:rsidRDefault="00B7262C" w:rsidP="00C804D6">
      <w:pPr>
        <w:ind w:left="-397"/>
        <w:jc w:val="center"/>
        <w:rPr>
          <w:b/>
          <w:bCs/>
        </w:rPr>
      </w:pPr>
    </w:p>
    <w:p w14:paraId="1B701971" w14:textId="77777777" w:rsidR="00CC2AE2" w:rsidRDefault="00CC2AE2" w:rsidP="00C804D6">
      <w:pPr>
        <w:pStyle w:val="Tekstpodstawowy"/>
        <w:tabs>
          <w:tab w:val="left" w:pos="360"/>
        </w:tabs>
        <w:spacing w:line="276" w:lineRule="auto"/>
        <w:ind w:left="-397"/>
        <w:rPr>
          <w:lang w:val="pl-PL"/>
        </w:rPr>
      </w:pPr>
      <w:r>
        <w:rPr>
          <w:lang w:val="pl-PL"/>
        </w:rPr>
        <w:t xml:space="preserve">           </w:t>
      </w:r>
      <w:r w:rsidR="00B7262C">
        <w:t>Zleceniobiorca</w:t>
      </w:r>
      <w:r w:rsidR="00B7262C" w:rsidRPr="00F05437">
        <w:t xml:space="preserve"> oświadcza, że zapoznał się z oczekiwaniami</w:t>
      </w:r>
      <w:r w:rsidR="00B7262C">
        <w:rPr>
          <w:lang w:val="pl-PL"/>
        </w:rPr>
        <w:t xml:space="preserve"> oraz uzyskał niezbędne </w:t>
      </w:r>
      <w:r>
        <w:rPr>
          <w:lang w:val="pl-PL"/>
        </w:rPr>
        <w:t xml:space="preserve"> </w:t>
      </w:r>
    </w:p>
    <w:p w14:paraId="1F143F19" w14:textId="543F8CAB" w:rsidR="00D54564" w:rsidRPr="00BC3032" w:rsidRDefault="00CC2AE2" w:rsidP="00C804D6">
      <w:pPr>
        <w:pStyle w:val="Tekstpodstawowy"/>
        <w:tabs>
          <w:tab w:val="left" w:pos="360"/>
        </w:tabs>
        <w:spacing w:line="276" w:lineRule="auto"/>
        <w:ind w:left="-397"/>
      </w:pPr>
      <w:r>
        <w:rPr>
          <w:lang w:val="pl-PL"/>
        </w:rPr>
        <w:t xml:space="preserve">           </w:t>
      </w:r>
      <w:r w:rsidR="00B7262C">
        <w:rPr>
          <w:lang w:val="pl-PL"/>
        </w:rPr>
        <w:t>informacje</w:t>
      </w:r>
      <w:r w:rsidR="00B7262C" w:rsidRPr="00F05437">
        <w:t xml:space="preserve"> </w:t>
      </w:r>
      <w:r w:rsidR="00B7262C">
        <w:rPr>
          <w:lang w:val="pl-PL"/>
        </w:rPr>
        <w:t xml:space="preserve">i </w:t>
      </w:r>
      <w:r w:rsidR="00B7262C">
        <w:t>wymaga</w:t>
      </w:r>
      <w:r w:rsidR="00B7262C">
        <w:rPr>
          <w:lang w:val="pl-PL"/>
        </w:rPr>
        <w:t>nia</w:t>
      </w:r>
      <w:r w:rsidR="00B7262C" w:rsidRPr="00F05437">
        <w:t xml:space="preserve"> na potr</w:t>
      </w:r>
      <w:r w:rsidR="00AE1A5D">
        <w:t>zeby wykonania przedmiotu umowy.</w:t>
      </w:r>
      <w:r w:rsidR="009045AE">
        <w:t xml:space="preserve"> </w:t>
      </w:r>
    </w:p>
    <w:p w14:paraId="72A237B2" w14:textId="77777777" w:rsidR="009045AE" w:rsidRDefault="009045AE" w:rsidP="00C804D6">
      <w:pPr>
        <w:spacing w:line="360" w:lineRule="auto"/>
        <w:ind w:left="283"/>
        <w:jc w:val="center"/>
        <w:rPr>
          <w:b/>
          <w:bCs/>
        </w:rPr>
      </w:pPr>
    </w:p>
    <w:p w14:paraId="23E526C6" w14:textId="32B8B270" w:rsidR="00B7262C" w:rsidRDefault="00C804D6" w:rsidP="00C804D6">
      <w:pPr>
        <w:spacing w:line="360" w:lineRule="auto"/>
        <w:ind w:left="283"/>
        <w:jc w:val="center"/>
        <w:rPr>
          <w:b/>
          <w:bCs/>
        </w:rPr>
      </w:pPr>
      <w:r>
        <w:rPr>
          <w:b/>
          <w:bCs/>
        </w:rPr>
        <w:t xml:space="preserve">   </w:t>
      </w:r>
      <w:r w:rsidR="00B7262C" w:rsidRPr="000A1725">
        <w:rPr>
          <w:b/>
          <w:bCs/>
        </w:rPr>
        <w:t>§ 4</w:t>
      </w:r>
    </w:p>
    <w:p w14:paraId="1D89CC24" w14:textId="28E66F2A" w:rsidR="00B7262C" w:rsidRPr="00B7262C" w:rsidRDefault="00B7262C" w:rsidP="00C804D6">
      <w:pPr>
        <w:pStyle w:val="Akapitzlist"/>
        <w:widowControl/>
        <w:numPr>
          <w:ilvl w:val="3"/>
          <w:numId w:val="36"/>
        </w:numPr>
        <w:autoSpaceDE/>
        <w:autoSpaceDN/>
        <w:adjustRightInd/>
        <w:spacing w:line="276" w:lineRule="auto"/>
        <w:ind w:left="283"/>
        <w:jc w:val="both"/>
        <w:rPr>
          <w:b/>
        </w:rPr>
      </w:pPr>
      <w:r w:rsidRPr="000A1725">
        <w:t xml:space="preserve">Strony ustalają, iż wykonanie przedmiotu umowy nastąpi </w:t>
      </w:r>
      <w:r>
        <w:t xml:space="preserve">w terminie </w:t>
      </w:r>
      <w:r w:rsidRPr="0087286B">
        <w:t>do dnia</w:t>
      </w:r>
      <w:r w:rsidR="00C804D6">
        <w:rPr>
          <w:b/>
        </w:rPr>
        <w:t xml:space="preserve"> </w:t>
      </w:r>
      <w:r w:rsidR="00F50023">
        <w:rPr>
          <w:b/>
        </w:rPr>
        <w:t>19</w:t>
      </w:r>
      <w:r w:rsidR="00EF3144">
        <w:rPr>
          <w:b/>
        </w:rPr>
        <w:t>.</w:t>
      </w:r>
      <w:r w:rsidR="00F50023">
        <w:rPr>
          <w:b/>
        </w:rPr>
        <w:t>09</w:t>
      </w:r>
      <w:r w:rsidR="00EF3144">
        <w:rPr>
          <w:b/>
        </w:rPr>
        <w:t>.</w:t>
      </w:r>
      <w:r w:rsidRPr="00B7262C">
        <w:rPr>
          <w:b/>
        </w:rPr>
        <w:t>202</w:t>
      </w:r>
      <w:r w:rsidR="000D676B">
        <w:rPr>
          <w:b/>
        </w:rPr>
        <w:t>6</w:t>
      </w:r>
      <w:r w:rsidRPr="00B7262C">
        <w:rPr>
          <w:b/>
        </w:rPr>
        <w:t xml:space="preserve"> roku.</w:t>
      </w:r>
    </w:p>
    <w:p w14:paraId="6BB7331B" w14:textId="69BE2A3B" w:rsidR="00B7262C" w:rsidRPr="00B7262C" w:rsidRDefault="00B7262C" w:rsidP="00C804D6">
      <w:pPr>
        <w:pStyle w:val="Akapitzlist"/>
        <w:widowControl/>
        <w:numPr>
          <w:ilvl w:val="3"/>
          <w:numId w:val="36"/>
        </w:numPr>
        <w:autoSpaceDE/>
        <w:autoSpaceDN/>
        <w:adjustRightInd/>
        <w:spacing w:line="276" w:lineRule="auto"/>
        <w:ind w:left="283"/>
        <w:jc w:val="both"/>
        <w:rPr>
          <w:b/>
        </w:rPr>
      </w:pPr>
      <w:r w:rsidRPr="00B7262C">
        <w:rPr>
          <w:rFonts w:eastAsia="Times New Roman"/>
        </w:rPr>
        <w:t>Zleceniobiorca nie może powierzyć wykonania przedmiotu umowy innym osobom</w:t>
      </w:r>
      <w:r w:rsidR="009E0EDE">
        <w:rPr>
          <w:rFonts w:eastAsia="Times New Roman"/>
        </w:rPr>
        <w:t xml:space="preserve"> </w:t>
      </w:r>
      <w:r w:rsidRPr="00B7262C">
        <w:rPr>
          <w:rFonts w:eastAsia="Times New Roman"/>
        </w:rPr>
        <w:t>bez pisemnej zgody Zleceniodawcy.</w:t>
      </w:r>
    </w:p>
    <w:p w14:paraId="56F99963" w14:textId="1BE3E9B0" w:rsidR="0003695A" w:rsidRPr="0003695A" w:rsidRDefault="00B7262C" w:rsidP="00C804D6">
      <w:pPr>
        <w:pStyle w:val="Akapitzlist"/>
        <w:widowControl/>
        <w:numPr>
          <w:ilvl w:val="3"/>
          <w:numId w:val="36"/>
        </w:numPr>
        <w:autoSpaceDE/>
        <w:autoSpaceDN/>
        <w:adjustRightInd/>
        <w:spacing w:line="276" w:lineRule="auto"/>
        <w:ind w:left="283"/>
        <w:jc w:val="both"/>
        <w:rPr>
          <w:b/>
        </w:rPr>
      </w:pPr>
      <w:r w:rsidRPr="00B7262C">
        <w:rPr>
          <w:rFonts w:eastAsia="Times New Roman"/>
        </w:rPr>
        <w:t>Zleceniobiorca oświadcza, że posiada umiejętności, kwalifikacje i wiedzę</w:t>
      </w:r>
      <w:r w:rsidR="00C804D6">
        <w:rPr>
          <w:rFonts w:eastAsia="Times New Roman"/>
        </w:rPr>
        <w:t xml:space="preserve"> </w:t>
      </w:r>
      <w:r w:rsidRPr="00B7262C">
        <w:rPr>
          <w:rFonts w:eastAsia="Times New Roman"/>
        </w:rPr>
        <w:t>do wykonania przedmiotu niniejszej umowy.</w:t>
      </w:r>
    </w:p>
    <w:p w14:paraId="47BB7503" w14:textId="7D29377B" w:rsidR="0003695A" w:rsidRPr="0003695A" w:rsidRDefault="00235562" w:rsidP="00C804D6">
      <w:pPr>
        <w:pStyle w:val="Akapitzlist"/>
        <w:widowControl/>
        <w:numPr>
          <w:ilvl w:val="3"/>
          <w:numId w:val="36"/>
        </w:numPr>
        <w:autoSpaceDE/>
        <w:autoSpaceDN/>
        <w:adjustRightInd/>
        <w:spacing w:line="276" w:lineRule="auto"/>
        <w:ind w:left="283"/>
        <w:jc w:val="both"/>
        <w:rPr>
          <w:b/>
        </w:rPr>
      </w:pPr>
      <w:r w:rsidRPr="000A1725">
        <w:t xml:space="preserve">Za wykonanie przedmiotu umowy </w:t>
      </w:r>
      <w:r>
        <w:t xml:space="preserve">Zleceniobiorcy przysługuje </w:t>
      </w:r>
      <w:r w:rsidRPr="000A1725">
        <w:t xml:space="preserve">wynagrodzenie </w:t>
      </w:r>
      <w:r w:rsidRPr="000A1725">
        <w:br/>
        <w:t>w wysokości</w:t>
      </w:r>
      <w:r>
        <w:t xml:space="preserve">: </w:t>
      </w:r>
      <w:r w:rsidRPr="0003695A">
        <w:rPr>
          <w:b/>
        </w:rPr>
        <w:t xml:space="preserve">brutto </w:t>
      </w:r>
      <w:r w:rsidR="00F50023">
        <w:rPr>
          <w:b/>
        </w:rPr>
        <w:t>………………..</w:t>
      </w:r>
      <w:r w:rsidR="00D54564">
        <w:rPr>
          <w:b/>
        </w:rPr>
        <w:t>(słownie:</w:t>
      </w:r>
      <w:r w:rsidR="00BC3032">
        <w:rPr>
          <w:b/>
        </w:rPr>
        <w:t xml:space="preserve"> </w:t>
      </w:r>
      <w:r w:rsidR="00F50023">
        <w:rPr>
          <w:b/>
        </w:rPr>
        <w:t>……………………..</w:t>
      </w:r>
      <w:r w:rsidRPr="0003695A">
        <w:rPr>
          <w:b/>
        </w:rPr>
        <w:t>, 00/100)</w:t>
      </w:r>
      <w:r w:rsidRPr="000A1725">
        <w:t>.</w:t>
      </w:r>
      <w:r>
        <w:t xml:space="preserve"> </w:t>
      </w:r>
    </w:p>
    <w:p w14:paraId="2F7D0083" w14:textId="059A9E65" w:rsidR="0003695A" w:rsidRPr="0003695A" w:rsidRDefault="00235562" w:rsidP="00C804D6">
      <w:pPr>
        <w:pStyle w:val="Akapitzlist"/>
        <w:widowControl/>
        <w:numPr>
          <w:ilvl w:val="3"/>
          <w:numId w:val="36"/>
        </w:numPr>
        <w:autoSpaceDE/>
        <w:autoSpaceDN/>
        <w:adjustRightInd/>
        <w:spacing w:line="276" w:lineRule="auto"/>
        <w:ind w:left="283"/>
        <w:jc w:val="both"/>
        <w:rPr>
          <w:b/>
        </w:rPr>
      </w:pPr>
      <w:r>
        <w:t>Wynagrodzenie to wyczerpuje wszelkie ros</w:t>
      </w:r>
      <w:r w:rsidR="00C804D6">
        <w:t xml:space="preserve">zczenia Zleceniobiorcy względem </w:t>
      </w:r>
      <w:r>
        <w:t>Zleceniodawcy, w tym z tytułu wykonania niniejszej umowy i pon</w:t>
      </w:r>
      <w:r w:rsidR="00C804D6">
        <w:t xml:space="preserve">iesienia kosztów </w:t>
      </w:r>
      <w:r>
        <w:t>z nią związanych przez Zleceniobiorcę na zlecenie Zleceniodawcy.</w:t>
      </w:r>
    </w:p>
    <w:p w14:paraId="1ACD43AE" w14:textId="77777777" w:rsidR="0003695A" w:rsidRPr="0003695A" w:rsidRDefault="00235562" w:rsidP="00C804D6">
      <w:pPr>
        <w:pStyle w:val="Akapitzlist"/>
        <w:widowControl/>
        <w:numPr>
          <w:ilvl w:val="3"/>
          <w:numId w:val="36"/>
        </w:numPr>
        <w:autoSpaceDE/>
        <w:autoSpaceDN/>
        <w:adjustRightInd/>
        <w:spacing w:line="276" w:lineRule="auto"/>
        <w:ind w:left="283"/>
        <w:jc w:val="both"/>
        <w:rPr>
          <w:b/>
        </w:rPr>
      </w:pPr>
      <w:r w:rsidRPr="000A1725">
        <w:t>Z powyższej kwoty zostanie potrącona zaliczka na podatek dochodowy</w:t>
      </w:r>
      <w:r>
        <w:t xml:space="preserve"> i inne obciążenia zgodnie z przepisami prawa</w:t>
      </w:r>
      <w:r w:rsidRPr="000A1725">
        <w:t xml:space="preserve">. </w:t>
      </w:r>
    </w:p>
    <w:p w14:paraId="74AD3639" w14:textId="12B271FB" w:rsidR="0003695A" w:rsidRPr="0003695A" w:rsidRDefault="00235562" w:rsidP="00C804D6">
      <w:pPr>
        <w:pStyle w:val="Akapitzlist"/>
        <w:widowControl/>
        <w:numPr>
          <w:ilvl w:val="3"/>
          <w:numId w:val="36"/>
        </w:numPr>
        <w:autoSpaceDE/>
        <w:autoSpaceDN/>
        <w:adjustRightInd/>
        <w:spacing w:line="276" w:lineRule="auto"/>
        <w:ind w:left="283"/>
        <w:jc w:val="both"/>
        <w:rPr>
          <w:b/>
        </w:rPr>
      </w:pPr>
      <w:r w:rsidRPr="0003695A">
        <w:rPr>
          <w:rFonts w:eastAsia="Calibri"/>
          <w:lang w:eastAsia="en-US"/>
        </w:rPr>
        <w:t xml:space="preserve">Rozliczenie pomiędzy stronami odbędzie się na podstawie rachunku wystawionego przez Zleceniobiorcę na: Nabywca: Lokalna Organizacja Turystyczna Powiatu Limanowskiego </w:t>
      </w:r>
      <w:r w:rsidR="009E0EDE">
        <w:rPr>
          <w:rFonts w:eastAsia="Calibri"/>
          <w:lang w:eastAsia="en-US"/>
        </w:rPr>
        <w:br/>
      </w:r>
      <w:r w:rsidRPr="0003695A">
        <w:rPr>
          <w:rFonts w:eastAsia="Calibri"/>
          <w:lang w:eastAsia="en-US"/>
        </w:rPr>
        <w:t>ul. Józefa Marka 9, 3</w:t>
      </w:r>
      <w:r w:rsidR="0003695A">
        <w:rPr>
          <w:rFonts w:eastAsia="Calibri"/>
          <w:lang w:eastAsia="en-US"/>
        </w:rPr>
        <w:t>4-600 Limanowa, NIP 7372218549.</w:t>
      </w:r>
    </w:p>
    <w:p w14:paraId="18EE65C2" w14:textId="77777777" w:rsidR="007F7AF3" w:rsidRPr="007F7AF3" w:rsidRDefault="00235562" w:rsidP="00C804D6">
      <w:pPr>
        <w:pStyle w:val="Akapitzlist"/>
        <w:widowControl/>
        <w:numPr>
          <w:ilvl w:val="3"/>
          <w:numId w:val="36"/>
        </w:numPr>
        <w:autoSpaceDE/>
        <w:autoSpaceDN/>
        <w:adjustRightInd/>
        <w:spacing w:line="276" w:lineRule="auto"/>
        <w:ind w:left="283"/>
        <w:jc w:val="both"/>
        <w:rPr>
          <w:b/>
        </w:rPr>
      </w:pPr>
      <w:r w:rsidRPr="000A1725">
        <w:t xml:space="preserve">Zapłata kwoty umownej dokonana będzie na konto bankowe </w:t>
      </w:r>
      <w:r>
        <w:t>Zleceniobiorc</w:t>
      </w:r>
      <w:r w:rsidRPr="000A1725">
        <w:t>y:</w:t>
      </w:r>
    </w:p>
    <w:p w14:paraId="55DD0F27" w14:textId="3C61B9F4" w:rsidR="0003695A" w:rsidRDefault="007F7AF3" w:rsidP="007F7AF3">
      <w:pPr>
        <w:pStyle w:val="Akapitzlist"/>
        <w:widowControl/>
        <w:autoSpaceDE/>
        <w:autoSpaceDN/>
        <w:adjustRightInd/>
        <w:spacing w:line="276" w:lineRule="auto"/>
        <w:ind w:left="283"/>
        <w:jc w:val="both"/>
        <w:rPr>
          <w:rStyle w:val="3oh-"/>
          <w:b/>
        </w:rPr>
      </w:pPr>
      <w:r w:rsidRPr="007F7AF3">
        <w:rPr>
          <w:b/>
        </w:rPr>
        <w:t xml:space="preserve">Nr konta:  </w:t>
      </w:r>
      <w:r w:rsidR="00F50023">
        <w:rPr>
          <w:b/>
        </w:rPr>
        <w:t>…………………….</w:t>
      </w:r>
      <w:r>
        <w:t xml:space="preserve">, </w:t>
      </w:r>
      <w:r w:rsidR="00CD13B4" w:rsidRPr="007F7AF3">
        <w:rPr>
          <w:rStyle w:val="3oh-"/>
        </w:rPr>
        <w:t>w terminie</w:t>
      </w:r>
      <w:r w:rsidR="00CD13B4">
        <w:rPr>
          <w:rStyle w:val="3oh-"/>
          <w:b/>
        </w:rPr>
        <w:t xml:space="preserve"> 14 dni </w:t>
      </w:r>
      <w:r w:rsidR="00C804D6" w:rsidRPr="00C804D6">
        <w:t>od daty doręczenia Z</w:t>
      </w:r>
      <w:r w:rsidR="00C804D6">
        <w:t>leceniodawcy</w:t>
      </w:r>
      <w:r w:rsidR="00C804D6" w:rsidRPr="00C804D6">
        <w:t xml:space="preserve"> prawidło</w:t>
      </w:r>
      <w:r w:rsidR="00C804D6">
        <w:t xml:space="preserve">wo wystawionego rachunku </w:t>
      </w:r>
      <w:r w:rsidR="00C804D6" w:rsidRPr="00C804D6">
        <w:t xml:space="preserve"> przez </w:t>
      </w:r>
      <w:r w:rsidR="00C804D6">
        <w:t xml:space="preserve">Zleceniobiorcę. </w:t>
      </w:r>
      <w:r w:rsidR="0003695A">
        <w:rPr>
          <w:rStyle w:val="3oh-"/>
          <w:b/>
        </w:rPr>
        <w:t xml:space="preserve">                </w:t>
      </w:r>
    </w:p>
    <w:p w14:paraId="399D397D" w14:textId="1C9B25AF" w:rsidR="00235562" w:rsidRPr="0003695A" w:rsidRDefault="00235562" w:rsidP="00C804D6">
      <w:pPr>
        <w:pStyle w:val="Akapitzlist"/>
        <w:widowControl/>
        <w:numPr>
          <w:ilvl w:val="3"/>
          <w:numId w:val="36"/>
        </w:numPr>
        <w:autoSpaceDE/>
        <w:autoSpaceDN/>
        <w:adjustRightInd/>
        <w:spacing w:line="276" w:lineRule="auto"/>
        <w:ind w:left="283"/>
        <w:jc w:val="both"/>
        <w:rPr>
          <w:b/>
        </w:rPr>
      </w:pPr>
      <w:r>
        <w:t>Za dzień</w:t>
      </w:r>
      <w:r w:rsidRPr="000A1725">
        <w:t xml:space="preserve"> zapłaty </w:t>
      </w:r>
      <w:r>
        <w:t>uważa się dzień obciążenia</w:t>
      </w:r>
      <w:r w:rsidRPr="000A1725">
        <w:t xml:space="preserve"> rachunku bankowego </w:t>
      </w:r>
      <w:r>
        <w:t>Zleceniodawcy</w:t>
      </w:r>
      <w:r w:rsidRPr="000A1725">
        <w:t>.</w:t>
      </w:r>
    </w:p>
    <w:p w14:paraId="091FF77B" w14:textId="77777777" w:rsidR="00CB4517" w:rsidRDefault="00CB4517" w:rsidP="00C729B9">
      <w:pPr>
        <w:pStyle w:val="Bezodstpw"/>
        <w:spacing w:after="120" w:line="276" w:lineRule="auto"/>
        <w:ind w:left="-170"/>
        <w:jc w:val="center"/>
        <w:rPr>
          <w:rStyle w:val="FontStyle22"/>
          <w:spacing w:val="70"/>
          <w:sz w:val="24"/>
          <w:szCs w:val="24"/>
        </w:rPr>
      </w:pPr>
    </w:p>
    <w:p w14:paraId="3448B397" w14:textId="7A91A1DD" w:rsidR="00666B68" w:rsidRPr="00235562" w:rsidRDefault="008D1723" w:rsidP="00C729B9">
      <w:pPr>
        <w:pStyle w:val="Bezodstpw"/>
        <w:spacing w:after="120" w:line="276" w:lineRule="auto"/>
        <w:ind w:left="-170"/>
        <w:jc w:val="center"/>
        <w:rPr>
          <w:rStyle w:val="FontStyle22"/>
          <w:spacing w:val="70"/>
          <w:sz w:val="24"/>
          <w:szCs w:val="24"/>
        </w:rPr>
      </w:pPr>
      <w:r w:rsidRPr="00235562">
        <w:rPr>
          <w:rStyle w:val="FontStyle22"/>
          <w:spacing w:val="70"/>
          <w:sz w:val="24"/>
          <w:szCs w:val="24"/>
        </w:rPr>
        <w:t>§5</w:t>
      </w:r>
    </w:p>
    <w:p w14:paraId="641E7CE6" w14:textId="0B2F52D8" w:rsidR="00666B68" w:rsidRPr="00235562" w:rsidRDefault="00666B68" w:rsidP="00C804D6">
      <w:pPr>
        <w:pStyle w:val="Bezodstpw"/>
        <w:numPr>
          <w:ilvl w:val="0"/>
          <w:numId w:val="25"/>
        </w:numPr>
        <w:spacing w:after="120" w:line="276" w:lineRule="auto"/>
        <w:ind w:left="283"/>
        <w:jc w:val="both"/>
        <w:rPr>
          <w:rStyle w:val="FontStyle23"/>
          <w:sz w:val="24"/>
          <w:szCs w:val="24"/>
        </w:rPr>
      </w:pPr>
      <w:r w:rsidRPr="00235562">
        <w:rPr>
          <w:rStyle w:val="FontStyle23"/>
          <w:sz w:val="24"/>
          <w:szCs w:val="24"/>
        </w:rPr>
        <w:t>Zleceniodawcy przysługuje prawo odstąpienia od niniejszej umowy, w szczególności w następujących przypadkach:</w:t>
      </w:r>
    </w:p>
    <w:p w14:paraId="3AF54B8A" w14:textId="5FA61321" w:rsidR="00BC3032" w:rsidRPr="00BC3032" w:rsidRDefault="00666B68" w:rsidP="00C804D6">
      <w:pPr>
        <w:pStyle w:val="Bezodstpw"/>
        <w:numPr>
          <w:ilvl w:val="0"/>
          <w:numId w:val="28"/>
        </w:numPr>
        <w:spacing w:after="120" w:line="276" w:lineRule="auto"/>
        <w:ind w:left="283"/>
        <w:jc w:val="both"/>
        <w:rPr>
          <w:rStyle w:val="FontStyle23"/>
          <w:sz w:val="24"/>
          <w:szCs w:val="24"/>
        </w:rPr>
      </w:pPr>
      <w:r w:rsidRPr="00235562">
        <w:rPr>
          <w:rStyle w:val="FontStyle23"/>
          <w:sz w:val="24"/>
          <w:szCs w:val="24"/>
        </w:rPr>
        <w:t>Zleceniobiorca realizuje przedmiot U</w:t>
      </w:r>
      <w:r w:rsidR="00D54564">
        <w:rPr>
          <w:rStyle w:val="FontStyle23"/>
          <w:sz w:val="24"/>
          <w:szCs w:val="24"/>
        </w:rPr>
        <w:t>mowy z nienależytą starannością.</w:t>
      </w:r>
    </w:p>
    <w:p w14:paraId="0ABAC71B" w14:textId="1B050E16" w:rsidR="00666B68" w:rsidRPr="00235562" w:rsidRDefault="00666B68" w:rsidP="00C804D6">
      <w:pPr>
        <w:pStyle w:val="Bezodstpw"/>
        <w:numPr>
          <w:ilvl w:val="0"/>
          <w:numId w:val="28"/>
        </w:numPr>
        <w:spacing w:after="120" w:line="276" w:lineRule="auto"/>
        <w:ind w:left="283"/>
        <w:jc w:val="both"/>
        <w:rPr>
          <w:rStyle w:val="FontStyle23"/>
          <w:sz w:val="24"/>
          <w:szCs w:val="24"/>
        </w:rPr>
      </w:pPr>
      <w:r w:rsidRPr="00235562">
        <w:rPr>
          <w:rStyle w:val="FontStyle23"/>
          <w:sz w:val="24"/>
          <w:szCs w:val="24"/>
        </w:rPr>
        <w:t>Zleceniobiorca nie wykona um</w:t>
      </w:r>
      <w:r w:rsidR="0087286B">
        <w:rPr>
          <w:rStyle w:val="FontStyle23"/>
          <w:sz w:val="24"/>
          <w:szCs w:val="24"/>
        </w:rPr>
        <w:t>owy w terminie określonym w § 4</w:t>
      </w:r>
      <w:r w:rsidR="00314172" w:rsidRPr="00235562">
        <w:rPr>
          <w:rStyle w:val="FontStyle23"/>
          <w:sz w:val="24"/>
          <w:szCs w:val="24"/>
        </w:rPr>
        <w:t xml:space="preserve"> ust.1</w:t>
      </w:r>
      <w:r w:rsidR="008D1723" w:rsidRPr="00235562">
        <w:rPr>
          <w:rStyle w:val="FontStyle23"/>
          <w:sz w:val="24"/>
          <w:szCs w:val="24"/>
        </w:rPr>
        <w:t xml:space="preserve"> </w:t>
      </w:r>
      <w:r w:rsidR="00D54564">
        <w:rPr>
          <w:rStyle w:val="FontStyle23"/>
          <w:sz w:val="24"/>
          <w:szCs w:val="24"/>
        </w:rPr>
        <w:t>niniejszej umowy.</w:t>
      </w:r>
    </w:p>
    <w:p w14:paraId="3A7502E8" w14:textId="77777777" w:rsidR="00666B68" w:rsidRPr="00235562" w:rsidRDefault="00666B68" w:rsidP="00C804D6">
      <w:pPr>
        <w:pStyle w:val="Bezodstpw"/>
        <w:numPr>
          <w:ilvl w:val="0"/>
          <w:numId w:val="28"/>
        </w:numPr>
        <w:spacing w:after="120" w:line="276" w:lineRule="auto"/>
        <w:ind w:left="283"/>
        <w:jc w:val="both"/>
        <w:rPr>
          <w:rStyle w:val="FontStyle23"/>
          <w:sz w:val="24"/>
          <w:szCs w:val="24"/>
        </w:rPr>
      </w:pPr>
      <w:r w:rsidRPr="00235562">
        <w:rPr>
          <w:rStyle w:val="FontStyle23"/>
          <w:sz w:val="24"/>
          <w:szCs w:val="24"/>
        </w:rPr>
        <w:t xml:space="preserve">Jakość wykonanej usługi będącej przedmiotem niniejszej umowy budzi zastrzeżenia </w:t>
      </w:r>
      <w:r w:rsidRPr="00235562">
        <w:rPr>
          <w:rStyle w:val="FontStyle23"/>
          <w:sz w:val="24"/>
          <w:szCs w:val="24"/>
        </w:rPr>
        <w:lastRenderedPageBreak/>
        <w:t>Zleceniodawcy.</w:t>
      </w:r>
    </w:p>
    <w:p w14:paraId="35FD40EE" w14:textId="23EDF07C" w:rsidR="00666B68" w:rsidRPr="00235562" w:rsidRDefault="00666B68" w:rsidP="00C804D6">
      <w:pPr>
        <w:pStyle w:val="Bezodstpw"/>
        <w:numPr>
          <w:ilvl w:val="0"/>
          <w:numId w:val="28"/>
        </w:numPr>
        <w:spacing w:after="120" w:line="276" w:lineRule="auto"/>
        <w:ind w:left="283"/>
        <w:jc w:val="both"/>
        <w:rPr>
          <w:rStyle w:val="FontStyle23"/>
          <w:sz w:val="24"/>
          <w:szCs w:val="24"/>
        </w:rPr>
      </w:pPr>
      <w:r w:rsidRPr="00235562">
        <w:rPr>
          <w:rStyle w:val="FontStyle23"/>
          <w:sz w:val="24"/>
          <w:szCs w:val="24"/>
        </w:rPr>
        <w:t>W razie naruszenia przez Zleceniobiorcę któregokolwiek z warunków umowy, jeżeli naruszenie to nie zostało usunięte, w terminie 3 dni od zawiadomienia Zleceniobiorcy o tym fakcie.</w:t>
      </w:r>
    </w:p>
    <w:p w14:paraId="4FB0C6EC" w14:textId="0BA7E868" w:rsidR="00666B68" w:rsidRPr="00235562" w:rsidRDefault="00666B68" w:rsidP="00C804D6">
      <w:pPr>
        <w:pStyle w:val="Bezodstpw"/>
        <w:numPr>
          <w:ilvl w:val="0"/>
          <w:numId w:val="28"/>
        </w:numPr>
        <w:spacing w:after="120" w:line="276" w:lineRule="auto"/>
        <w:ind w:left="283"/>
        <w:jc w:val="both"/>
        <w:rPr>
          <w:rStyle w:val="FontStyle23"/>
          <w:sz w:val="24"/>
          <w:szCs w:val="24"/>
        </w:rPr>
      </w:pPr>
      <w:r w:rsidRPr="00235562">
        <w:rPr>
          <w:rStyle w:val="FontStyle23"/>
          <w:sz w:val="24"/>
          <w:szCs w:val="24"/>
        </w:rPr>
        <w:t>Odstąpienie od umowy wymaga dla swej skuteczności formy pisemnej.</w:t>
      </w:r>
    </w:p>
    <w:p w14:paraId="1B8762DF" w14:textId="525FEE3A" w:rsidR="00666B68" w:rsidRPr="00E67774" w:rsidRDefault="00235562" w:rsidP="00C804D6">
      <w:pPr>
        <w:pStyle w:val="Bezodstpw"/>
        <w:spacing w:after="120" w:line="276" w:lineRule="auto"/>
        <w:ind w:left="283"/>
        <w:jc w:val="center"/>
        <w:rPr>
          <w:rStyle w:val="FontStyle22"/>
          <w:spacing w:val="70"/>
          <w:sz w:val="24"/>
          <w:szCs w:val="24"/>
        </w:rPr>
      </w:pPr>
      <w:r>
        <w:rPr>
          <w:rStyle w:val="FontStyle22"/>
          <w:spacing w:val="70"/>
          <w:sz w:val="24"/>
          <w:szCs w:val="24"/>
        </w:rPr>
        <w:t>§6</w:t>
      </w:r>
    </w:p>
    <w:p w14:paraId="02AF7CF0" w14:textId="3E48C953" w:rsidR="00666B68" w:rsidRPr="00E67774" w:rsidRDefault="00666B68" w:rsidP="00C804D6">
      <w:pPr>
        <w:pStyle w:val="Bezodstpw"/>
        <w:numPr>
          <w:ilvl w:val="0"/>
          <w:numId w:val="32"/>
        </w:numPr>
        <w:spacing w:after="120" w:line="276" w:lineRule="auto"/>
        <w:ind w:left="283"/>
        <w:jc w:val="both"/>
        <w:rPr>
          <w:rStyle w:val="FontStyle23"/>
          <w:sz w:val="24"/>
          <w:szCs w:val="24"/>
        </w:rPr>
      </w:pPr>
      <w:r w:rsidRPr="00E67774">
        <w:rPr>
          <w:rStyle w:val="FontStyle23"/>
          <w:sz w:val="24"/>
          <w:szCs w:val="24"/>
        </w:rPr>
        <w:t>Strony ustalają za niewykonanie lub nienależyte wykonanie umowy kary umowne</w:t>
      </w:r>
      <w:r w:rsidRPr="00E67774">
        <w:rPr>
          <w:rStyle w:val="FontStyle23"/>
          <w:sz w:val="24"/>
          <w:szCs w:val="24"/>
        </w:rPr>
        <w:br/>
        <w:t>w następujących przypadkach:</w:t>
      </w:r>
    </w:p>
    <w:p w14:paraId="5311D36E" w14:textId="0A8A5F22" w:rsidR="00CC2AE2" w:rsidRDefault="00666B68" w:rsidP="00C804D6">
      <w:pPr>
        <w:pStyle w:val="Bezodstpw"/>
        <w:numPr>
          <w:ilvl w:val="0"/>
          <w:numId w:val="33"/>
        </w:numPr>
        <w:spacing w:after="120" w:line="276" w:lineRule="auto"/>
        <w:ind w:left="283"/>
        <w:jc w:val="both"/>
        <w:rPr>
          <w:rStyle w:val="FontStyle23"/>
          <w:sz w:val="24"/>
          <w:szCs w:val="24"/>
        </w:rPr>
      </w:pPr>
      <w:r w:rsidRPr="00E67774">
        <w:rPr>
          <w:rStyle w:val="FontStyle23"/>
          <w:sz w:val="24"/>
          <w:szCs w:val="24"/>
        </w:rPr>
        <w:t>z tytułu niewykonania lub nienależytego wykonania przedmiotu umowy z przyczyn leżących po stronie Zleceniobiorcy, Zleceniobiorca zapłaci Zleceniodawcy 20% wynagrodz</w:t>
      </w:r>
      <w:r w:rsidR="0087286B">
        <w:rPr>
          <w:rStyle w:val="FontStyle23"/>
          <w:sz w:val="24"/>
          <w:szCs w:val="24"/>
        </w:rPr>
        <w:t xml:space="preserve">enia brutto, o którym mowa w § 4 </w:t>
      </w:r>
      <w:r w:rsidR="00CC2AE2">
        <w:rPr>
          <w:rStyle w:val="FontStyle23"/>
          <w:sz w:val="24"/>
          <w:szCs w:val="24"/>
        </w:rPr>
        <w:t xml:space="preserve">ust. </w:t>
      </w:r>
      <w:r w:rsidR="0087286B">
        <w:rPr>
          <w:rStyle w:val="FontStyle23"/>
          <w:sz w:val="24"/>
          <w:szCs w:val="24"/>
        </w:rPr>
        <w:t>4</w:t>
      </w:r>
    </w:p>
    <w:p w14:paraId="6FAA21DE" w14:textId="34888824" w:rsidR="00CC2AE2" w:rsidRDefault="00666B68" w:rsidP="00C804D6">
      <w:pPr>
        <w:pStyle w:val="Bezodstpw"/>
        <w:numPr>
          <w:ilvl w:val="0"/>
          <w:numId w:val="33"/>
        </w:numPr>
        <w:spacing w:after="120" w:line="276" w:lineRule="auto"/>
        <w:ind w:left="283"/>
        <w:jc w:val="both"/>
        <w:rPr>
          <w:rStyle w:val="FontStyle23"/>
          <w:sz w:val="24"/>
          <w:szCs w:val="24"/>
        </w:rPr>
      </w:pPr>
      <w:r w:rsidRPr="00CC2AE2">
        <w:rPr>
          <w:rStyle w:val="FontStyle23"/>
          <w:sz w:val="24"/>
          <w:szCs w:val="24"/>
        </w:rPr>
        <w:t>za opóźnienie z tytułu okoliczności nie leżących po stronie Zleceniodawcy w wykonaniu przedmiotu um</w:t>
      </w:r>
      <w:r w:rsidR="00EF581C" w:rsidRPr="00CC2AE2">
        <w:rPr>
          <w:rStyle w:val="FontStyle23"/>
          <w:sz w:val="24"/>
          <w:szCs w:val="24"/>
        </w:rPr>
        <w:t>owy w terminie określonym w §</w:t>
      </w:r>
      <w:r w:rsidR="000D57B7" w:rsidRPr="00CC2AE2">
        <w:rPr>
          <w:rStyle w:val="FontStyle23"/>
          <w:sz w:val="24"/>
          <w:szCs w:val="24"/>
        </w:rPr>
        <w:t xml:space="preserve"> </w:t>
      </w:r>
      <w:r w:rsidR="0087286B">
        <w:rPr>
          <w:rStyle w:val="FontStyle23"/>
          <w:sz w:val="24"/>
          <w:szCs w:val="24"/>
        </w:rPr>
        <w:t>4</w:t>
      </w:r>
      <w:r w:rsidR="00E67774" w:rsidRPr="00CC2AE2">
        <w:rPr>
          <w:rStyle w:val="FontStyle23"/>
          <w:sz w:val="24"/>
          <w:szCs w:val="24"/>
        </w:rPr>
        <w:t xml:space="preserve"> ust.1</w:t>
      </w:r>
      <w:r w:rsidR="00EF581C" w:rsidRPr="00CC2AE2">
        <w:rPr>
          <w:rStyle w:val="FontStyle23"/>
          <w:sz w:val="24"/>
          <w:szCs w:val="24"/>
        </w:rPr>
        <w:t xml:space="preserve"> </w:t>
      </w:r>
      <w:r w:rsidRPr="00CC2AE2">
        <w:rPr>
          <w:rStyle w:val="FontStyle23"/>
          <w:sz w:val="24"/>
          <w:szCs w:val="24"/>
        </w:rPr>
        <w:t>Zleceniodawcy przysługuje 0,5% wynagrodz</w:t>
      </w:r>
      <w:r w:rsidR="0087286B">
        <w:rPr>
          <w:rStyle w:val="FontStyle23"/>
          <w:sz w:val="24"/>
          <w:szCs w:val="24"/>
        </w:rPr>
        <w:t>enia brutto, o którym mowa w § 4</w:t>
      </w:r>
      <w:r w:rsidRPr="00CC2AE2">
        <w:rPr>
          <w:rStyle w:val="FontStyle23"/>
          <w:sz w:val="24"/>
          <w:szCs w:val="24"/>
        </w:rPr>
        <w:t xml:space="preserve"> u</w:t>
      </w:r>
      <w:r w:rsidR="0087286B">
        <w:rPr>
          <w:rStyle w:val="FontStyle23"/>
          <w:sz w:val="24"/>
          <w:szCs w:val="24"/>
        </w:rPr>
        <w:t>st. 4</w:t>
      </w:r>
      <w:r w:rsidR="00CC2AE2">
        <w:rPr>
          <w:rStyle w:val="FontStyle23"/>
          <w:sz w:val="24"/>
          <w:szCs w:val="24"/>
        </w:rPr>
        <w:t xml:space="preserve"> za każdy dzień opóźnienia</w:t>
      </w:r>
      <w:r w:rsidR="009E0EDE">
        <w:rPr>
          <w:rStyle w:val="FontStyle23"/>
          <w:sz w:val="24"/>
          <w:szCs w:val="24"/>
        </w:rPr>
        <w:br/>
      </w:r>
    </w:p>
    <w:p w14:paraId="4E554B89" w14:textId="257D86A3" w:rsidR="00CC2AE2" w:rsidRDefault="00CC2AE2" w:rsidP="00C804D6">
      <w:pPr>
        <w:pStyle w:val="Bezodstpw"/>
        <w:numPr>
          <w:ilvl w:val="0"/>
          <w:numId w:val="33"/>
        </w:numPr>
        <w:spacing w:after="120" w:line="276" w:lineRule="auto"/>
        <w:ind w:left="283"/>
        <w:jc w:val="both"/>
        <w:rPr>
          <w:rStyle w:val="FontStyle23"/>
          <w:sz w:val="24"/>
          <w:szCs w:val="24"/>
        </w:rPr>
      </w:pPr>
      <w:r w:rsidRPr="00CC2AE2">
        <w:rPr>
          <w:rStyle w:val="FontStyle23"/>
          <w:sz w:val="24"/>
          <w:szCs w:val="24"/>
        </w:rPr>
        <w:t>j</w:t>
      </w:r>
      <w:r w:rsidR="00666B68" w:rsidRPr="00CC2AE2">
        <w:rPr>
          <w:rStyle w:val="FontStyle23"/>
          <w:sz w:val="24"/>
          <w:szCs w:val="24"/>
        </w:rPr>
        <w:t xml:space="preserve">eżeli kara umowna nie pokrywa w pełni poniesionej przez Zleceniodawcę szkody, może </w:t>
      </w:r>
      <w:r w:rsidR="00CB4517">
        <w:rPr>
          <w:rStyle w:val="FontStyle23"/>
          <w:sz w:val="24"/>
          <w:szCs w:val="24"/>
        </w:rPr>
        <w:t xml:space="preserve"> </w:t>
      </w:r>
      <w:r w:rsidR="00666B68" w:rsidRPr="00CC2AE2">
        <w:rPr>
          <w:rStyle w:val="FontStyle23"/>
          <w:sz w:val="24"/>
          <w:szCs w:val="24"/>
        </w:rPr>
        <w:t>on</w:t>
      </w:r>
      <w:r w:rsidR="009E0EDE">
        <w:rPr>
          <w:rStyle w:val="FontStyle23"/>
          <w:sz w:val="24"/>
          <w:szCs w:val="24"/>
        </w:rPr>
        <w:t> </w:t>
      </w:r>
      <w:r w:rsidR="00666B68" w:rsidRPr="00CC2AE2">
        <w:rPr>
          <w:rStyle w:val="FontStyle23"/>
          <w:sz w:val="24"/>
          <w:szCs w:val="24"/>
        </w:rPr>
        <w:t>dochodzić na zasadach ogólnyc</w:t>
      </w:r>
      <w:r>
        <w:rPr>
          <w:rStyle w:val="FontStyle23"/>
          <w:sz w:val="24"/>
          <w:szCs w:val="24"/>
        </w:rPr>
        <w:t>h odszkodowania uzupełniającego</w:t>
      </w:r>
    </w:p>
    <w:p w14:paraId="114C67A9" w14:textId="68E01C1E" w:rsidR="00CC2AE2" w:rsidRPr="00D54564" w:rsidRDefault="00CC2AE2" w:rsidP="00C804D6">
      <w:pPr>
        <w:pStyle w:val="Bezodstpw"/>
        <w:numPr>
          <w:ilvl w:val="0"/>
          <w:numId w:val="33"/>
        </w:numPr>
        <w:spacing w:after="120" w:line="276" w:lineRule="auto"/>
        <w:ind w:left="283"/>
        <w:jc w:val="both"/>
        <w:rPr>
          <w:rStyle w:val="FontStyle23"/>
          <w:sz w:val="24"/>
          <w:szCs w:val="24"/>
        </w:rPr>
      </w:pPr>
      <w:r>
        <w:rPr>
          <w:rStyle w:val="FontStyle23"/>
          <w:sz w:val="24"/>
          <w:szCs w:val="24"/>
        </w:rPr>
        <w:t>s</w:t>
      </w:r>
      <w:r w:rsidR="00666B68" w:rsidRPr="00CC2AE2">
        <w:rPr>
          <w:rStyle w:val="FontStyle23"/>
          <w:sz w:val="24"/>
          <w:szCs w:val="24"/>
        </w:rPr>
        <w:t>trony zgodnie postanawiają, iż w razie odstąpienia od umowy z przyczyn zależnych</w:t>
      </w:r>
      <w:r w:rsidR="00CB4517">
        <w:rPr>
          <w:rStyle w:val="FontStyle23"/>
          <w:sz w:val="24"/>
          <w:szCs w:val="24"/>
        </w:rPr>
        <w:t xml:space="preserve"> </w:t>
      </w:r>
      <w:r w:rsidR="009045AE">
        <w:rPr>
          <w:rStyle w:val="FontStyle23"/>
          <w:sz w:val="24"/>
          <w:szCs w:val="24"/>
        </w:rPr>
        <w:br/>
      </w:r>
      <w:r w:rsidR="00666B68" w:rsidRPr="00CC2AE2">
        <w:rPr>
          <w:rStyle w:val="FontStyle23"/>
          <w:sz w:val="24"/>
          <w:szCs w:val="24"/>
        </w:rPr>
        <w:t>od Zleceniobiorcy, Zleceniodawca będzie uprawniony do łącznego dochodzenia zarówno kary umownej z tytułu niewykonania umowy/ odstąpienia od umowy z przyczyn</w:t>
      </w:r>
      <w:r w:rsidR="005634B6" w:rsidRPr="00CC2AE2">
        <w:rPr>
          <w:rStyle w:val="FontStyle23"/>
          <w:sz w:val="24"/>
          <w:szCs w:val="24"/>
        </w:rPr>
        <w:t xml:space="preserve"> </w:t>
      </w:r>
      <w:r w:rsidR="00666B68" w:rsidRPr="00CC2AE2">
        <w:rPr>
          <w:rStyle w:val="FontStyle23"/>
          <w:sz w:val="24"/>
          <w:szCs w:val="24"/>
        </w:rPr>
        <w:t>zależnych</w:t>
      </w:r>
      <w:r w:rsidR="009045AE">
        <w:rPr>
          <w:rStyle w:val="FontStyle23"/>
          <w:sz w:val="24"/>
          <w:szCs w:val="24"/>
        </w:rPr>
        <w:t xml:space="preserve"> </w:t>
      </w:r>
      <w:r w:rsidR="00666B68" w:rsidRPr="00CC2AE2">
        <w:rPr>
          <w:rStyle w:val="FontStyle23"/>
          <w:sz w:val="24"/>
          <w:szCs w:val="24"/>
        </w:rPr>
        <w:t>od Zleceniobiorcy/ oraz kary umownej z tytułu zwłoki w terminie wykonania umowy naliczon</w:t>
      </w:r>
      <w:r w:rsidR="00D54564">
        <w:rPr>
          <w:rStyle w:val="FontStyle23"/>
          <w:sz w:val="24"/>
          <w:szCs w:val="24"/>
        </w:rPr>
        <w:t>ej do dnia odstąpienia od umowy</w:t>
      </w:r>
    </w:p>
    <w:p w14:paraId="44320820" w14:textId="5BA2E2C5" w:rsidR="00CC2AE2" w:rsidRPr="00CC2AE2" w:rsidRDefault="00CC2AE2" w:rsidP="00C804D6">
      <w:pPr>
        <w:pStyle w:val="Bezodstpw"/>
        <w:numPr>
          <w:ilvl w:val="0"/>
          <w:numId w:val="33"/>
        </w:numPr>
        <w:spacing w:after="120" w:line="276" w:lineRule="auto"/>
        <w:ind w:left="283"/>
        <w:jc w:val="both"/>
        <w:rPr>
          <w:rStyle w:val="FontStyle23"/>
          <w:sz w:val="24"/>
          <w:szCs w:val="24"/>
        </w:rPr>
      </w:pPr>
      <w:r>
        <w:rPr>
          <w:rStyle w:val="FontStyle23"/>
          <w:sz w:val="24"/>
          <w:szCs w:val="24"/>
        </w:rPr>
        <w:t xml:space="preserve">z </w:t>
      </w:r>
      <w:r w:rsidR="00666B68" w:rsidRPr="00CC2AE2">
        <w:rPr>
          <w:rStyle w:val="FontStyle23"/>
          <w:sz w:val="24"/>
          <w:szCs w:val="24"/>
        </w:rPr>
        <w:t>tytułu odstąpienia od umowy przez Zleceniodawcę z przyczyn zależnych</w:t>
      </w:r>
      <w:r w:rsidR="00CB4517">
        <w:rPr>
          <w:rStyle w:val="FontStyle23"/>
          <w:sz w:val="24"/>
          <w:szCs w:val="24"/>
        </w:rPr>
        <w:t xml:space="preserve"> </w:t>
      </w:r>
      <w:r w:rsidR="00666B68" w:rsidRPr="00CC2AE2">
        <w:rPr>
          <w:rStyle w:val="FontStyle23"/>
          <w:sz w:val="24"/>
          <w:szCs w:val="24"/>
        </w:rPr>
        <w:t>od</w:t>
      </w:r>
      <w:r w:rsidR="009E0EDE">
        <w:rPr>
          <w:rStyle w:val="FontStyle23"/>
          <w:sz w:val="24"/>
          <w:szCs w:val="24"/>
        </w:rPr>
        <w:t> </w:t>
      </w:r>
      <w:r w:rsidR="00666B68" w:rsidRPr="00CC2AE2">
        <w:rPr>
          <w:rStyle w:val="FontStyle23"/>
          <w:sz w:val="24"/>
          <w:szCs w:val="24"/>
        </w:rPr>
        <w:t xml:space="preserve"> Zleceniobiorcy, Zleceniobiorca zapłaci Zlecenioda</w:t>
      </w:r>
      <w:r w:rsidR="0003695A" w:rsidRPr="00CC2AE2">
        <w:rPr>
          <w:rStyle w:val="FontStyle23"/>
          <w:sz w:val="24"/>
          <w:szCs w:val="24"/>
        </w:rPr>
        <w:t xml:space="preserve">wcy karę umowną </w:t>
      </w:r>
      <w:r w:rsidR="00CB4517">
        <w:rPr>
          <w:rStyle w:val="FontStyle23"/>
          <w:sz w:val="24"/>
          <w:szCs w:val="24"/>
        </w:rPr>
        <w:t xml:space="preserve"> </w:t>
      </w:r>
      <w:r w:rsidR="0003695A" w:rsidRPr="00CC2AE2">
        <w:rPr>
          <w:rStyle w:val="FontStyle23"/>
          <w:sz w:val="24"/>
          <w:szCs w:val="24"/>
        </w:rPr>
        <w:t xml:space="preserve">w wysokości 20% </w:t>
      </w:r>
      <w:r w:rsidR="00666B68" w:rsidRPr="00CC2AE2">
        <w:rPr>
          <w:rStyle w:val="FontStyle23"/>
          <w:sz w:val="24"/>
          <w:szCs w:val="24"/>
        </w:rPr>
        <w:t>wynagrodz</w:t>
      </w:r>
      <w:r w:rsidR="00A303B4" w:rsidRPr="00CC2AE2">
        <w:rPr>
          <w:rStyle w:val="FontStyle23"/>
          <w:sz w:val="24"/>
          <w:szCs w:val="24"/>
        </w:rPr>
        <w:t xml:space="preserve">enia brutto, </w:t>
      </w:r>
      <w:r w:rsidR="0087286B">
        <w:rPr>
          <w:rStyle w:val="FontStyle23"/>
          <w:sz w:val="24"/>
          <w:szCs w:val="24"/>
        </w:rPr>
        <w:t>o którym mowa w § 4 ust. 4</w:t>
      </w:r>
    </w:p>
    <w:p w14:paraId="2D8416E0" w14:textId="0505D50A" w:rsidR="00666B68" w:rsidRDefault="00D54564" w:rsidP="00C804D6">
      <w:pPr>
        <w:pStyle w:val="Bezodstpw"/>
        <w:numPr>
          <w:ilvl w:val="0"/>
          <w:numId w:val="33"/>
        </w:numPr>
        <w:spacing w:after="120" w:line="276" w:lineRule="auto"/>
        <w:ind w:left="283"/>
        <w:jc w:val="both"/>
        <w:rPr>
          <w:rStyle w:val="FontStyle23"/>
          <w:sz w:val="24"/>
          <w:szCs w:val="24"/>
        </w:rPr>
      </w:pPr>
      <w:r>
        <w:rPr>
          <w:rStyle w:val="FontStyle23"/>
          <w:sz w:val="24"/>
          <w:szCs w:val="24"/>
        </w:rPr>
        <w:t>Z</w:t>
      </w:r>
      <w:r w:rsidR="00666B68" w:rsidRPr="00CC2AE2">
        <w:rPr>
          <w:rStyle w:val="FontStyle23"/>
          <w:sz w:val="24"/>
          <w:szCs w:val="24"/>
        </w:rPr>
        <w:t>leceniobiorca wyraża zgodę na potrącenie kar umownych z wynagrodzenia.</w:t>
      </w:r>
    </w:p>
    <w:p w14:paraId="3F6E5210" w14:textId="02387E39" w:rsidR="00666B68" w:rsidRPr="00E67774" w:rsidRDefault="00CC2AE2" w:rsidP="00C804D6">
      <w:pPr>
        <w:pStyle w:val="Bezodstpw"/>
        <w:spacing w:after="120" w:line="360" w:lineRule="auto"/>
        <w:ind w:left="283"/>
        <w:jc w:val="center"/>
        <w:rPr>
          <w:rStyle w:val="FontStyle22"/>
          <w:spacing w:val="70"/>
          <w:sz w:val="24"/>
          <w:szCs w:val="24"/>
        </w:rPr>
      </w:pPr>
      <w:r>
        <w:rPr>
          <w:rStyle w:val="FontStyle22"/>
          <w:spacing w:val="70"/>
          <w:sz w:val="24"/>
          <w:szCs w:val="24"/>
        </w:rPr>
        <w:t>§7</w:t>
      </w:r>
    </w:p>
    <w:p w14:paraId="26C07305" w14:textId="589A5167" w:rsidR="00666B68" w:rsidRPr="00E67774" w:rsidRDefault="00666B68" w:rsidP="00C804D6">
      <w:pPr>
        <w:pStyle w:val="Bezodstpw"/>
        <w:spacing w:after="120" w:line="276" w:lineRule="auto"/>
        <w:ind w:left="283"/>
        <w:jc w:val="both"/>
        <w:rPr>
          <w:color w:val="000000"/>
        </w:rPr>
      </w:pPr>
      <w:r w:rsidRPr="00E67774">
        <w:rPr>
          <w:rStyle w:val="FontStyle23"/>
          <w:sz w:val="24"/>
          <w:szCs w:val="24"/>
        </w:rPr>
        <w:t>Ewentualne spory mogące wyniknąć przy realizacji niniejszej umowy Strony będą starały się rozstrzygać polubownie, a w przypadku nie osiągnięcia porozumienia, spory rozstrzygane będą przez sąd właściwy miejscowo dla siedziby Zleceniodawcy.</w:t>
      </w:r>
    </w:p>
    <w:p w14:paraId="40096095" w14:textId="0E1B6ADA" w:rsidR="00666B68" w:rsidRPr="00E67774" w:rsidRDefault="00CC2AE2" w:rsidP="00C804D6">
      <w:pPr>
        <w:pStyle w:val="Bezodstpw"/>
        <w:spacing w:after="120" w:line="360" w:lineRule="auto"/>
        <w:ind w:left="283"/>
        <w:jc w:val="center"/>
        <w:rPr>
          <w:rStyle w:val="FontStyle22"/>
          <w:spacing w:val="30"/>
          <w:sz w:val="24"/>
          <w:szCs w:val="24"/>
        </w:rPr>
      </w:pPr>
      <w:r>
        <w:rPr>
          <w:rStyle w:val="FontStyle22"/>
          <w:spacing w:val="30"/>
          <w:sz w:val="24"/>
          <w:szCs w:val="24"/>
        </w:rPr>
        <w:lastRenderedPageBreak/>
        <w:t>§8</w:t>
      </w:r>
    </w:p>
    <w:p w14:paraId="044C23F7" w14:textId="77777777" w:rsidR="001F79BD" w:rsidRPr="00E67774" w:rsidRDefault="00666B68" w:rsidP="00C804D6">
      <w:pPr>
        <w:pStyle w:val="Bezodstpw"/>
        <w:numPr>
          <w:ilvl w:val="0"/>
          <w:numId w:val="26"/>
        </w:numPr>
        <w:spacing w:after="120" w:line="276" w:lineRule="auto"/>
        <w:ind w:left="283"/>
        <w:jc w:val="both"/>
        <w:rPr>
          <w:rStyle w:val="FontStyle23"/>
          <w:sz w:val="24"/>
          <w:szCs w:val="24"/>
        </w:rPr>
      </w:pPr>
      <w:r w:rsidRPr="00E67774">
        <w:rPr>
          <w:rStyle w:val="FontStyle23"/>
          <w:sz w:val="24"/>
          <w:szCs w:val="24"/>
        </w:rPr>
        <w:t>Wszelkie zmian niniejszej umowy wymagają formy pisemnej.</w:t>
      </w:r>
    </w:p>
    <w:p w14:paraId="3351FB6D" w14:textId="26831752" w:rsidR="00D54564" w:rsidRPr="00BC3032" w:rsidRDefault="00666B68" w:rsidP="00C804D6">
      <w:pPr>
        <w:pStyle w:val="Bezodstpw"/>
        <w:numPr>
          <w:ilvl w:val="0"/>
          <w:numId w:val="26"/>
        </w:numPr>
        <w:spacing w:after="120" w:line="276" w:lineRule="auto"/>
        <w:ind w:left="283"/>
        <w:jc w:val="both"/>
        <w:rPr>
          <w:rStyle w:val="FontStyle22"/>
          <w:b w:val="0"/>
          <w:bCs w:val="0"/>
          <w:sz w:val="24"/>
          <w:szCs w:val="24"/>
        </w:rPr>
      </w:pPr>
      <w:r w:rsidRPr="00E67774">
        <w:rPr>
          <w:rStyle w:val="FontStyle23"/>
          <w:sz w:val="24"/>
          <w:szCs w:val="24"/>
        </w:rPr>
        <w:t>W sprawach nieuregulowanych postanowieniami niniejszej umowy będą miały zastosowanie przepisy Kodeksu Cywilnego oraz ustawy o prawie autorskim i prawach pokrewnych.</w:t>
      </w:r>
    </w:p>
    <w:p w14:paraId="7371A782" w14:textId="1573A699" w:rsidR="00666B68" w:rsidRPr="00E67774" w:rsidRDefault="00CC2AE2" w:rsidP="00C804D6">
      <w:pPr>
        <w:pStyle w:val="Bezodstpw"/>
        <w:spacing w:after="120" w:line="360" w:lineRule="auto"/>
        <w:ind w:left="283"/>
        <w:jc w:val="center"/>
        <w:rPr>
          <w:rStyle w:val="FontStyle22"/>
          <w:spacing w:val="30"/>
          <w:sz w:val="24"/>
          <w:szCs w:val="24"/>
        </w:rPr>
      </w:pPr>
      <w:r>
        <w:rPr>
          <w:rStyle w:val="FontStyle22"/>
          <w:spacing w:val="30"/>
          <w:sz w:val="24"/>
          <w:szCs w:val="24"/>
        </w:rPr>
        <w:t>§9</w:t>
      </w:r>
    </w:p>
    <w:p w14:paraId="329F7A96" w14:textId="76A7F15C" w:rsidR="005E5DE0" w:rsidRPr="00E67774" w:rsidRDefault="00CC2AE2" w:rsidP="00C804D6">
      <w:pPr>
        <w:pStyle w:val="Bezodstpw"/>
        <w:spacing w:after="120" w:line="276" w:lineRule="auto"/>
        <w:ind w:left="283"/>
        <w:jc w:val="both"/>
        <w:rPr>
          <w:rStyle w:val="FontStyle23"/>
          <w:sz w:val="24"/>
          <w:szCs w:val="24"/>
        </w:rPr>
      </w:pPr>
      <w:r>
        <w:rPr>
          <w:rStyle w:val="FontStyle23"/>
          <w:sz w:val="24"/>
          <w:szCs w:val="24"/>
        </w:rPr>
        <w:t>Umowę sporządza się w dwóch</w:t>
      </w:r>
      <w:r w:rsidR="00666B68" w:rsidRPr="00E67774">
        <w:rPr>
          <w:rStyle w:val="FontStyle23"/>
          <w:sz w:val="24"/>
          <w:szCs w:val="24"/>
        </w:rPr>
        <w:t xml:space="preserve"> jednobrzmiących egzemplarzach, mających moc oryginału, z czego po obustronnym podpisan</w:t>
      </w:r>
      <w:r>
        <w:rPr>
          <w:rStyle w:val="FontStyle23"/>
          <w:sz w:val="24"/>
          <w:szCs w:val="24"/>
        </w:rPr>
        <w:t>iu jeden egzemplarz</w:t>
      </w:r>
      <w:r w:rsidR="00666B68" w:rsidRPr="00E67774">
        <w:rPr>
          <w:rStyle w:val="FontStyle23"/>
          <w:sz w:val="24"/>
          <w:szCs w:val="24"/>
        </w:rPr>
        <w:t xml:space="preserve"> otrzymuje Zlece</w:t>
      </w:r>
      <w:r w:rsidR="00551C89" w:rsidRPr="00E67774">
        <w:rPr>
          <w:rStyle w:val="FontStyle23"/>
          <w:sz w:val="24"/>
          <w:szCs w:val="24"/>
        </w:rPr>
        <w:t xml:space="preserve">niodawca, a jeden </w:t>
      </w:r>
      <w:r>
        <w:rPr>
          <w:rStyle w:val="FontStyle23"/>
          <w:sz w:val="24"/>
          <w:szCs w:val="24"/>
        </w:rPr>
        <w:t xml:space="preserve">egzemplarz </w:t>
      </w:r>
      <w:r w:rsidR="00551C89" w:rsidRPr="00E67774">
        <w:rPr>
          <w:rStyle w:val="FontStyle23"/>
          <w:sz w:val="24"/>
          <w:szCs w:val="24"/>
        </w:rPr>
        <w:t>Zleceniobiorca.</w:t>
      </w:r>
    </w:p>
    <w:p w14:paraId="2A85A918" w14:textId="77777777" w:rsidR="000A1A2E" w:rsidRDefault="000A1A2E" w:rsidP="00666B68">
      <w:pPr>
        <w:pStyle w:val="Bezodstpw"/>
        <w:spacing w:after="120"/>
        <w:jc w:val="both"/>
        <w:rPr>
          <w:rStyle w:val="FontStyle23"/>
          <w:sz w:val="22"/>
          <w:szCs w:val="22"/>
        </w:rPr>
      </w:pPr>
    </w:p>
    <w:p w14:paraId="6382108F" w14:textId="77777777" w:rsidR="009045AE" w:rsidRDefault="009045AE" w:rsidP="00666B68">
      <w:pPr>
        <w:pStyle w:val="Bezodstpw"/>
        <w:spacing w:after="120"/>
        <w:jc w:val="both"/>
        <w:rPr>
          <w:rStyle w:val="FontStyle23"/>
          <w:sz w:val="22"/>
          <w:szCs w:val="22"/>
        </w:rPr>
      </w:pPr>
    </w:p>
    <w:p w14:paraId="64B4C08E" w14:textId="77777777" w:rsidR="000A1A2E" w:rsidRDefault="000A1A2E" w:rsidP="00666B68">
      <w:pPr>
        <w:pStyle w:val="Bezodstpw"/>
        <w:spacing w:after="120"/>
        <w:jc w:val="both"/>
        <w:rPr>
          <w:rStyle w:val="FontStyle23"/>
          <w:sz w:val="22"/>
          <w:szCs w:val="22"/>
        </w:rPr>
      </w:pPr>
    </w:p>
    <w:p w14:paraId="3B85D09E" w14:textId="77777777" w:rsidR="00A52594" w:rsidRDefault="00A52594" w:rsidP="00666B68">
      <w:pPr>
        <w:pStyle w:val="Bezodstpw"/>
        <w:spacing w:after="120"/>
        <w:jc w:val="both"/>
        <w:rPr>
          <w:rStyle w:val="FontStyle23"/>
          <w:sz w:val="22"/>
          <w:szCs w:val="22"/>
        </w:rPr>
      </w:pPr>
    </w:p>
    <w:p w14:paraId="054BE254" w14:textId="77777777" w:rsidR="000A1A2E" w:rsidRPr="005634B6" w:rsidRDefault="000A1A2E" w:rsidP="00666B68">
      <w:pPr>
        <w:pStyle w:val="Bezodstpw"/>
        <w:spacing w:after="120"/>
        <w:jc w:val="both"/>
        <w:rPr>
          <w:rStyle w:val="FontStyle23"/>
          <w:sz w:val="22"/>
          <w:szCs w:val="22"/>
        </w:rPr>
      </w:pPr>
    </w:p>
    <w:p w14:paraId="6FDAC5C7" w14:textId="174014AF" w:rsidR="00A52594" w:rsidRDefault="00551C89" w:rsidP="00A52594">
      <w:pPr>
        <w:pStyle w:val="Bezodstpw"/>
        <w:spacing w:after="120"/>
        <w:jc w:val="both"/>
        <w:rPr>
          <w:rStyle w:val="FontStyle23"/>
          <w:sz w:val="22"/>
          <w:szCs w:val="22"/>
        </w:rPr>
      </w:pPr>
      <w:r>
        <w:rPr>
          <w:rStyle w:val="FontStyle23"/>
          <w:sz w:val="22"/>
          <w:szCs w:val="22"/>
        </w:rPr>
        <w:t>………………………</w:t>
      </w:r>
      <w:r w:rsidR="00A52594">
        <w:rPr>
          <w:rStyle w:val="FontStyle23"/>
          <w:sz w:val="22"/>
          <w:szCs w:val="22"/>
        </w:rPr>
        <w:t>……..</w:t>
      </w:r>
      <w:r>
        <w:rPr>
          <w:rStyle w:val="FontStyle23"/>
          <w:sz w:val="22"/>
          <w:szCs w:val="22"/>
        </w:rPr>
        <w:t>………</w:t>
      </w:r>
      <w:r w:rsidR="00A52594">
        <w:rPr>
          <w:rStyle w:val="FontStyle23"/>
          <w:sz w:val="22"/>
          <w:szCs w:val="22"/>
        </w:rPr>
        <w:t>……..</w:t>
      </w:r>
      <w:r>
        <w:rPr>
          <w:rStyle w:val="FontStyle23"/>
          <w:sz w:val="22"/>
          <w:szCs w:val="22"/>
        </w:rPr>
        <w:t xml:space="preserve">…            </w:t>
      </w:r>
      <w:r w:rsidR="00671CE7">
        <w:rPr>
          <w:rStyle w:val="FontStyle23"/>
          <w:sz w:val="22"/>
          <w:szCs w:val="22"/>
        </w:rPr>
        <w:t xml:space="preserve">       </w:t>
      </w:r>
      <w:r>
        <w:rPr>
          <w:rStyle w:val="FontStyle23"/>
          <w:sz w:val="22"/>
          <w:szCs w:val="22"/>
        </w:rPr>
        <w:t xml:space="preserve">               </w:t>
      </w:r>
      <w:r w:rsidR="00A52594">
        <w:rPr>
          <w:rStyle w:val="FontStyle23"/>
          <w:sz w:val="22"/>
          <w:szCs w:val="22"/>
        </w:rPr>
        <w:t>………….…………….</w:t>
      </w:r>
      <w:r>
        <w:rPr>
          <w:rStyle w:val="FontStyle23"/>
          <w:sz w:val="22"/>
          <w:szCs w:val="22"/>
        </w:rPr>
        <w:t>…</w:t>
      </w:r>
      <w:r w:rsidR="00A52594">
        <w:rPr>
          <w:rStyle w:val="FontStyle23"/>
          <w:sz w:val="22"/>
          <w:szCs w:val="22"/>
        </w:rPr>
        <w:t>……..</w:t>
      </w:r>
      <w:r>
        <w:rPr>
          <w:rStyle w:val="FontStyle23"/>
          <w:sz w:val="22"/>
          <w:szCs w:val="22"/>
        </w:rPr>
        <w:t>……</w:t>
      </w:r>
    </w:p>
    <w:p w14:paraId="5F8B7A38" w14:textId="2673F5FF" w:rsidR="00666B68" w:rsidRPr="008961AE" w:rsidRDefault="008E2DD1" w:rsidP="00A52594">
      <w:pPr>
        <w:pStyle w:val="Bezodstpw"/>
        <w:spacing w:after="120"/>
        <w:ind w:left="708" w:firstLine="708"/>
        <w:jc w:val="both"/>
        <w:rPr>
          <w:sz w:val="20"/>
          <w:szCs w:val="20"/>
        </w:rPr>
      </w:pPr>
      <w:r>
        <w:rPr>
          <w:rStyle w:val="FontStyle23"/>
          <w:bCs/>
        </w:rPr>
        <w:t xml:space="preserve">  </w:t>
      </w:r>
      <w:r w:rsidR="008961AE">
        <w:rPr>
          <w:rStyle w:val="FontStyle23"/>
          <w:bCs/>
        </w:rPr>
        <w:t>(Zleceniodawca)</w:t>
      </w:r>
      <w:r w:rsidR="00A52594">
        <w:rPr>
          <w:rStyle w:val="FontStyle23"/>
          <w:bCs/>
        </w:rPr>
        <w:tab/>
      </w:r>
      <w:r w:rsidR="00A52594">
        <w:rPr>
          <w:rStyle w:val="FontStyle23"/>
          <w:bCs/>
        </w:rPr>
        <w:tab/>
      </w:r>
      <w:r w:rsidR="00A52594">
        <w:rPr>
          <w:rStyle w:val="FontStyle23"/>
          <w:bCs/>
        </w:rPr>
        <w:tab/>
      </w:r>
      <w:r w:rsidR="00A52594">
        <w:rPr>
          <w:rStyle w:val="FontStyle23"/>
          <w:bCs/>
        </w:rPr>
        <w:tab/>
      </w:r>
      <w:r w:rsidR="00A52594">
        <w:rPr>
          <w:rStyle w:val="FontStyle23"/>
          <w:bCs/>
        </w:rPr>
        <w:tab/>
        <w:t>(</w:t>
      </w:r>
      <w:r w:rsidR="004B3722">
        <w:rPr>
          <w:rStyle w:val="FontStyle23"/>
          <w:bCs/>
        </w:rPr>
        <w:t>Z</w:t>
      </w:r>
      <w:r w:rsidR="00551C89">
        <w:rPr>
          <w:rStyle w:val="FontStyle23"/>
          <w:bCs/>
        </w:rPr>
        <w:t>leceniobiorca)</w:t>
      </w:r>
    </w:p>
    <w:sectPr w:rsidR="00666B68" w:rsidRPr="008961AE" w:rsidSect="009045AE">
      <w:footerReference w:type="default" r:id="rId8"/>
      <w:pgSz w:w="11906" w:h="16838"/>
      <w:pgMar w:top="1418" w:right="1417" w:bottom="567" w:left="1417" w:header="708" w:footer="4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BE8FAF" w14:textId="77777777" w:rsidR="00122B2C" w:rsidRDefault="00122B2C" w:rsidP="004350BC">
      <w:r>
        <w:separator/>
      </w:r>
    </w:p>
  </w:endnote>
  <w:endnote w:type="continuationSeparator" w:id="0">
    <w:p w14:paraId="0D3F7264" w14:textId="77777777" w:rsidR="00122B2C" w:rsidRDefault="00122B2C" w:rsidP="004350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53588" w14:textId="30FD0DC0" w:rsidR="00F50023" w:rsidRDefault="00F50023" w:rsidP="00F50023">
    <w:pPr>
      <w:pStyle w:val="Stopka"/>
      <w:tabs>
        <w:tab w:val="clear" w:pos="4536"/>
      </w:tabs>
      <w:jc w:val="center"/>
      <w:rPr>
        <w:sz w:val="20"/>
        <w:szCs w:val="20"/>
      </w:rPr>
    </w:pPr>
    <w:r w:rsidRPr="00691133">
      <w:rPr>
        <w:noProof/>
        <w:sz w:val="20"/>
        <w:szCs w:val="20"/>
      </w:rPr>
      <w:drawing>
        <wp:inline distT="0" distB="0" distL="0" distR="0" wp14:anchorId="598A3236" wp14:editId="2C5AC324">
          <wp:extent cx="3162300" cy="1171575"/>
          <wp:effectExtent l="0" t="0" r="0" b="9525"/>
          <wp:docPr id="1061186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62300" cy="1171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3D37C2C" w14:textId="77777777" w:rsidR="00F50023" w:rsidRDefault="00F50023" w:rsidP="00F50023">
    <w:pPr>
      <w:pStyle w:val="Stopka"/>
      <w:tabs>
        <w:tab w:val="clear" w:pos="4536"/>
      </w:tabs>
      <w:jc w:val="center"/>
      <w:rPr>
        <w:sz w:val="20"/>
        <w:szCs w:val="20"/>
      </w:rPr>
    </w:pPr>
    <w:r w:rsidRPr="00203F19">
      <w:rPr>
        <w:sz w:val="20"/>
        <w:szCs w:val="20"/>
      </w:rPr>
      <w:t xml:space="preserve">„Zadanie publiczne pn. </w:t>
    </w:r>
    <w:r>
      <w:rPr>
        <w:sz w:val="20"/>
        <w:szCs w:val="20"/>
      </w:rPr>
      <w:t>„Szlak kulinarny w Gorcach i Beskidzie Wyspowym</w:t>
    </w:r>
    <w:r w:rsidRPr="00203F19">
      <w:rPr>
        <w:sz w:val="20"/>
        <w:szCs w:val="20"/>
      </w:rPr>
      <w:t>” dofinansowano ze środków Ministerstwa Sportu i Turystyki zgodnie z zawartą umową nr 2026.00040/5124/UDOT/DT/BP/IC</w:t>
    </w:r>
    <w:r>
      <w:rPr>
        <w:sz w:val="20"/>
        <w:szCs w:val="20"/>
      </w:rPr>
      <w:t xml:space="preserve"> </w:t>
    </w:r>
    <w:r w:rsidRPr="00203F19">
      <w:rPr>
        <w:sz w:val="20"/>
        <w:szCs w:val="20"/>
      </w:rPr>
      <w:t>z dnia</w:t>
    </w:r>
    <w:r>
      <w:rPr>
        <w:sz w:val="20"/>
        <w:szCs w:val="20"/>
      </w:rPr>
      <w:t xml:space="preserve"> 24.04.2026 </w:t>
    </w:r>
    <w:r w:rsidRPr="00203F19">
      <w:rPr>
        <w:sz w:val="20"/>
        <w:szCs w:val="20"/>
      </w:rPr>
      <w:t>r.”</w:t>
    </w:r>
  </w:p>
  <w:p w14:paraId="534F6EB0" w14:textId="77777777" w:rsidR="00F50023" w:rsidRPr="000D18C3" w:rsidRDefault="00F50023" w:rsidP="00F50023">
    <w:pPr>
      <w:pStyle w:val="Stopka"/>
      <w:tabs>
        <w:tab w:val="clear" w:pos="4536"/>
      </w:tabs>
      <w:jc w:val="center"/>
      <w:rPr>
        <w:sz w:val="20"/>
        <w:szCs w:val="20"/>
      </w:rPr>
    </w:pPr>
  </w:p>
  <w:p w14:paraId="05E71338" w14:textId="45693111" w:rsidR="00192E8D" w:rsidRPr="00192E8D" w:rsidRDefault="00192E8D" w:rsidP="00192E8D">
    <w:pPr>
      <w:pStyle w:val="Stopka"/>
    </w:pPr>
  </w:p>
  <w:p w14:paraId="399CACE4" w14:textId="5C4FC363" w:rsidR="00192E8D" w:rsidRDefault="00192E8D" w:rsidP="00192E8D">
    <w:pPr>
      <w:pStyle w:val="Stopka"/>
    </w:pPr>
  </w:p>
  <w:p w14:paraId="5DDFF2D1" w14:textId="38D432D9" w:rsidR="00AE1A5D" w:rsidRDefault="00AE1A5D" w:rsidP="00192E8D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1F98BE" w14:textId="77777777" w:rsidR="00122B2C" w:rsidRDefault="00122B2C" w:rsidP="004350BC">
      <w:r>
        <w:separator/>
      </w:r>
    </w:p>
  </w:footnote>
  <w:footnote w:type="continuationSeparator" w:id="0">
    <w:p w14:paraId="7944CF75" w14:textId="77777777" w:rsidR="00122B2C" w:rsidRDefault="00122B2C" w:rsidP="004350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975E1"/>
    <w:multiLevelType w:val="hybridMultilevel"/>
    <w:tmpl w:val="1E1ECD80"/>
    <w:lvl w:ilvl="0" w:tplc="420C2D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5F7EB4"/>
    <w:multiLevelType w:val="singleLevel"/>
    <w:tmpl w:val="28968CFE"/>
    <w:lvl w:ilvl="0">
      <w:start w:val="2"/>
      <w:numFmt w:val="decimal"/>
      <w:lvlText w:val="%1."/>
      <w:legacy w:legacy="1" w:legacySpace="0" w:legacyIndent="324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B061AFE"/>
    <w:multiLevelType w:val="hybridMultilevel"/>
    <w:tmpl w:val="31D8947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3D716F"/>
    <w:multiLevelType w:val="hybridMultilevel"/>
    <w:tmpl w:val="B380C172"/>
    <w:lvl w:ilvl="0" w:tplc="931630E8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4" w15:restartNumberingAfterBreak="0">
    <w:nsid w:val="1213201F"/>
    <w:multiLevelType w:val="singleLevel"/>
    <w:tmpl w:val="79EE1A8C"/>
    <w:lvl w:ilvl="0">
      <w:start w:val="1"/>
      <w:numFmt w:val="decimal"/>
      <w:lvlText w:val="%1."/>
      <w:legacy w:legacy="1" w:legacySpace="0" w:legacyIndent="252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13141A5B"/>
    <w:multiLevelType w:val="hybridMultilevel"/>
    <w:tmpl w:val="4AB8D39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4666D3"/>
    <w:multiLevelType w:val="singleLevel"/>
    <w:tmpl w:val="E048E530"/>
    <w:lvl w:ilvl="0">
      <w:start w:val="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158A0D00"/>
    <w:multiLevelType w:val="singleLevel"/>
    <w:tmpl w:val="CF7A0C02"/>
    <w:lvl w:ilvl="0">
      <w:start w:val="4"/>
      <w:numFmt w:val="decimal"/>
      <w:lvlText w:val="%1."/>
      <w:legacy w:legacy="1" w:legacySpace="0" w:legacyIndent="367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1B2F0416"/>
    <w:multiLevelType w:val="hybridMultilevel"/>
    <w:tmpl w:val="E594069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2C3B2B"/>
    <w:multiLevelType w:val="singleLevel"/>
    <w:tmpl w:val="42D40DB4"/>
    <w:lvl w:ilvl="0">
      <w:start w:val="2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25A61869"/>
    <w:multiLevelType w:val="multilevel"/>
    <w:tmpl w:val="D5082284"/>
    <w:lvl w:ilvl="0">
      <w:start w:val="1"/>
      <w:numFmt w:val="decimal"/>
      <w:lvlText w:val="%1)"/>
      <w:lvlJc w:val="left"/>
      <w:pPr>
        <w:ind w:left="927" w:hanging="360"/>
      </w:pPr>
    </w:lvl>
    <w:lvl w:ilvl="1">
      <w:start w:val="1"/>
      <w:numFmt w:val="decimal"/>
      <w:lvlText w:val="%2)"/>
      <w:lvlJc w:val="left"/>
      <w:pPr>
        <w:ind w:left="1359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791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295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799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303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807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311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887" w:hanging="1440"/>
      </w:pPr>
      <w:rPr>
        <w:rFonts w:cs="Times New Roman"/>
      </w:rPr>
    </w:lvl>
  </w:abstractNum>
  <w:abstractNum w:abstractNumId="11" w15:restartNumberingAfterBreak="0">
    <w:nsid w:val="289339FA"/>
    <w:multiLevelType w:val="multilevel"/>
    <w:tmpl w:val="D5082284"/>
    <w:lvl w:ilvl="0">
      <w:start w:val="1"/>
      <w:numFmt w:val="decimal"/>
      <w:lvlText w:val="%1)"/>
      <w:lvlJc w:val="left"/>
      <w:pPr>
        <w:ind w:left="927" w:hanging="360"/>
      </w:pPr>
    </w:lvl>
    <w:lvl w:ilvl="1">
      <w:start w:val="1"/>
      <w:numFmt w:val="decimal"/>
      <w:lvlText w:val="%2)"/>
      <w:lvlJc w:val="left"/>
      <w:pPr>
        <w:ind w:left="1359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791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295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799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303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807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311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887" w:hanging="1440"/>
      </w:pPr>
      <w:rPr>
        <w:rFonts w:cs="Times New Roman"/>
      </w:rPr>
    </w:lvl>
  </w:abstractNum>
  <w:abstractNum w:abstractNumId="12" w15:restartNumberingAfterBreak="0">
    <w:nsid w:val="2BBD1BEA"/>
    <w:multiLevelType w:val="hybridMultilevel"/>
    <w:tmpl w:val="69767190"/>
    <w:lvl w:ilvl="0" w:tplc="2F541DEE">
      <w:start w:val="1"/>
      <w:numFmt w:val="decimal"/>
      <w:lvlText w:val="%1."/>
      <w:lvlJc w:val="left"/>
      <w:pPr>
        <w:ind w:left="1065" w:hanging="705"/>
      </w:pPr>
      <w:rPr>
        <w:rFonts w:ascii="Times New Roman" w:eastAsiaTheme="minorEastAsia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9205BA"/>
    <w:multiLevelType w:val="hybridMultilevel"/>
    <w:tmpl w:val="1846A1B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E763200">
      <w:start w:val="1"/>
      <w:numFmt w:val="decimal"/>
      <w:lvlText w:val="%2."/>
      <w:lvlJc w:val="left"/>
      <w:pPr>
        <w:ind w:left="1455" w:hanging="375"/>
      </w:pPr>
      <w:rPr>
        <w:rFonts w:hint="default"/>
        <w:i/>
      </w:rPr>
    </w:lvl>
    <w:lvl w:ilvl="2" w:tplc="EE90B8E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5C450A"/>
    <w:multiLevelType w:val="hybridMultilevel"/>
    <w:tmpl w:val="E95E68BA"/>
    <w:lvl w:ilvl="0" w:tplc="B8DC630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C22953"/>
    <w:multiLevelType w:val="singleLevel"/>
    <w:tmpl w:val="1C820A5A"/>
    <w:lvl w:ilvl="0">
      <w:start w:val="7"/>
      <w:numFmt w:val="decimal"/>
      <w:lvlText w:val="%1."/>
      <w:legacy w:legacy="1" w:legacySpace="0" w:legacyIndent="324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328142C9"/>
    <w:multiLevelType w:val="multilevel"/>
    <w:tmpl w:val="21B44D96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eastAsiaTheme="minorEastAsia" w:hAnsi="Times New Roman" w:cs="Times New Roman"/>
        <w:b w:val="0"/>
      </w:rPr>
    </w:lvl>
    <w:lvl w:ilvl="1">
      <w:start w:val="1"/>
      <w:numFmt w:val="decimal"/>
      <w:lvlText w:val="%2)"/>
      <w:lvlJc w:val="left"/>
      <w:pPr>
        <w:ind w:left="1359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791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295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799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303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807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311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887" w:hanging="1440"/>
      </w:pPr>
      <w:rPr>
        <w:rFonts w:cs="Times New Roman"/>
      </w:rPr>
    </w:lvl>
  </w:abstractNum>
  <w:abstractNum w:abstractNumId="17" w15:restartNumberingAfterBreak="0">
    <w:nsid w:val="3FAC5CC5"/>
    <w:multiLevelType w:val="hybridMultilevel"/>
    <w:tmpl w:val="67B865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1C571F"/>
    <w:multiLevelType w:val="multilevel"/>
    <w:tmpl w:val="DCE4AC02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2)"/>
      <w:lvlJc w:val="left"/>
      <w:pPr>
        <w:ind w:left="1359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791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295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799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303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807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311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887" w:hanging="1440"/>
      </w:pPr>
      <w:rPr>
        <w:rFonts w:cs="Times New Roman"/>
      </w:rPr>
    </w:lvl>
  </w:abstractNum>
  <w:abstractNum w:abstractNumId="19" w15:restartNumberingAfterBreak="0">
    <w:nsid w:val="44CF759D"/>
    <w:multiLevelType w:val="hybridMultilevel"/>
    <w:tmpl w:val="12C0988E"/>
    <w:lvl w:ilvl="0" w:tplc="04150011">
      <w:start w:val="1"/>
      <w:numFmt w:val="decimal"/>
      <w:lvlText w:val="%1)"/>
      <w:lvlJc w:val="left"/>
      <w:pPr>
        <w:ind w:left="1154" w:hanging="360"/>
      </w:pPr>
    </w:lvl>
    <w:lvl w:ilvl="1" w:tplc="FEF6DA7A">
      <w:start w:val="1"/>
      <w:numFmt w:val="decimal"/>
      <w:lvlText w:val="%2."/>
      <w:lvlJc w:val="left"/>
      <w:pPr>
        <w:ind w:left="2219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94" w:hanging="180"/>
      </w:pPr>
    </w:lvl>
    <w:lvl w:ilvl="3" w:tplc="0415000F" w:tentative="1">
      <w:start w:val="1"/>
      <w:numFmt w:val="decimal"/>
      <w:lvlText w:val="%4."/>
      <w:lvlJc w:val="left"/>
      <w:pPr>
        <w:ind w:left="3314" w:hanging="360"/>
      </w:pPr>
    </w:lvl>
    <w:lvl w:ilvl="4" w:tplc="04150019" w:tentative="1">
      <w:start w:val="1"/>
      <w:numFmt w:val="lowerLetter"/>
      <w:lvlText w:val="%5."/>
      <w:lvlJc w:val="left"/>
      <w:pPr>
        <w:ind w:left="4034" w:hanging="360"/>
      </w:pPr>
    </w:lvl>
    <w:lvl w:ilvl="5" w:tplc="0415001B" w:tentative="1">
      <w:start w:val="1"/>
      <w:numFmt w:val="lowerRoman"/>
      <w:lvlText w:val="%6."/>
      <w:lvlJc w:val="right"/>
      <w:pPr>
        <w:ind w:left="4754" w:hanging="180"/>
      </w:pPr>
    </w:lvl>
    <w:lvl w:ilvl="6" w:tplc="0415000F" w:tentative="1">
      <w:start w:val="1"/>
      <w:numFmt w:val="decimal"/>
      <w:lvlText w:val="%7."/>
      <w:lvlJc w:val="left"/>
      <w:pPr>
        <w:ind w:left="5474" w:hanging="360"/>
      </w:pPr>
    </w:lvl>
    <w:lvl w:ilvl="7" w:tplc="04150019" w:tentative="1">
      <w:start w:val="1"/>
      <w:numFmt w:val="lowerLetter"/>
      <w:lvlText w:val="%8."/>
      <w:lvlJc w:val="left"/>
      <w:pPr>
        <w:ind w:left="6194" w:hanging="360"/>
      </w:pPr>
    </w:lvl>
    <w:lvl w:ilvl="8" w:tplc="0415001B" w:tentative="1">
      <w:start w:val="1"/>
      <w:numFmt w:val="lowerRoman"/>
      <w:lvlText w:val="%9."/>
      <w:lvlJc w:val="right"/>
      <w:pPr>
        <w:ind w:left="6914" w:hanging="180"/>
      </w:pPr>
    </w:lvl>
  </w:abstractNum>
  <w:abstractNum w:abstractNumId="20" w15:restartNumberingAfterBreak="0">
    <w:nsid w:val="489E0FA5"/>
    <w:multiLevelType w:val="multilevel"/>
    <w:tmpl w:val="6BD0619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1" w15:restartNumberingAfterBreak="0">
    <w:nsid w:val="493C4667"/>
    <w:multiLevelType w:val="hybridMultilevel"/>
    <w:tmpl w:val="07CC7DA0"/>
    <w:lvl w:ilvl="0" w:tplc="659C7F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1965B2"/>
    <w:multiLevelType w:val="hybridMultilevel"/>
    <w:tmpl w:val="D8467782"/>
    <w:lvl w:ilvl="0" w:tplc="18F49FB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i w:val="0"/>
        <w:iCs/>
      </w:rPr>
    </w:lvl>
    <w:lvl w:ilvl="1" w:tplc="2228B47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4ADD4959"/>
    <w:multiLevelType w:val="hybridMultilevel"/>
    <w:tmpl w:val="F1641896"/>
    <w:lvl w:ilvl="0" w:tplc="3F60D36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CA7570F"/>
    <w:multiLevelType w:val="singleLevel"/>
    <w:tmpl w:val="522A98E0"/>
    <w:lvl w:ilvl="0">
      <w:start w:val="1"/>
      <w:numFmt w:val="decimal"/>
      <w:lvlText w:val="%1)"/>
      <w:legacy w:legacy="1" w:legacySpace="0" w:legacyIndent="266"/>
      <w:lvlJc w:val="left"/>
      <w:rPr>
        <w:rFonts w:ascii="Times New Roman" w:hAnsi="Times New Roman" w:cs="Times New Roman" w:hint="default"/>
      </w:rPr>
    </w:lvl>
  </w:abstractNum>
  <w:abstractNum w:abstractNumId="25" w15:restartNumberingAfterBreak="0">
    <w:nsid w:val="52D74F05"/>
    <w:multiLevelType w:val="singleLevel"/>
    <w:tmpl w:val="9226348E"/>
    <w:lvl w:ilvl="0">
      <w:start w:val="1"/>
      <w:numFmt w:val="decimal"/>
      <w:lvlText w:val="%1."/>
      <w:legacy w:legacy="1" w:legacySpace="0" w:legacyIndent="338"/>
      <w:lvlJc w:val="left"/>
      <w:rPr>
        <w:rFonts w:ascii="Times New Roman" w:hAnsi="Times New Roman" w:cs="Times New Roman" w:hint="default"/>
      </w:rPr>
    </w:lvl>
  </w:abstractNum>
  <w:abstractNum w:abstractNumId="26" w15:restartNumberingAfterBreak="0">
    <w:nsid w:val="55FB3B01"/>
    <w:multiLevelType w:val="hybridMultilevel"/>
    <w:tmpl w:val="6BEE2C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D07CE3"/>
    <w:multiLevelType w:val="hybridMultilevel"/>
    <w:tmpl w:val="B82622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E81200"/>
    <w:multiLevelType w:val="hybridMultilevel"/>
    <w:tmpl w:val="83B8B3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2C166A"/>
    <w:multiLevelType w:val="singleLevel"/>
    <w:tmpl w:val="9226348E"/>
    <w:lvl w:ilvl="0">
      <w:start w:val="1"/>
      <w:numFmt w:val="decimal"/>
      <w:lvlText w:val="%1."/>
      <w:legacy w:legacy="1" w:legacySpace="0" w:legacyIndent="338"/>
      <w:lvlJc w:val="left"/>
      <w:rPr>
        <w:rFonts w:ascii="Times New Roman" w:hAnsi="Times New Roman" w:cs="Times New Roman" w:hint="default"/>
      </w:rPr>
    </w:lvl>
  </w:abstractNum>
  <w:abstractNum w:abstractNumId="30" w15:restartNumberingAfterBreak="0">
    <w:nsid w:val="646532D8"/>
    <w:multiLevelType w:val="hybridMultilevel"/>
    <w:tmpl w:val="8B5A87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8509FF"/>
    <w:multiLevelType w:val="hybridMultilevel"/>
    <w:tmpl w:val="757ECD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733416"/>
    <w:multiLevelType w:val="singleLevel"/>
    <w:tmpl w:val="FB18885E"/>
    <w:lvl w:ilvl="0">
      <w:start w:val="1"/>
      <w:numFmt w:val="decimal"/>
      <w:lvlText w:val="%1)"/>
      <w:legacy w:legacy="1" w:legacySpace="0" w:legacyIndent="353"/>
      <w:lvlJc w:val="left"/>
      <w:rPr>
        <w:rFonts w:ascii="Times New Roman" w:hAnsi="Times New Roman" w:cs="Times New Roman" w:hint="default"/>
      </w:rPr>
    </w:lvl>
  </w:abstractNum>
  <w:abstractNum w:abstractNumId="33" w15:restartNumberingAfterBreak="0">
    <w:nsid w:val="69B224C6"/>
    <w:multiLevelType w:val="hybridMultilevel"/>
    <w:tmpl w:val="E6EEE1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3F49D0"/>
    <w:multiLevelType w:val="multilevel"/>
    <w:tmpl w:val="DCE4AC02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2)"/>
      <w:lvlJc w:val="left"/>
      <w:pPr>
        <w:ind w:left="1359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791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295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799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303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807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311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887" w:hanging="1440"/>
      </w:pPr>
      <w:rPr>
        <w:rFonts w:cs="Times New Roman"/>
      </w:rPr>
    </w:lvl>
  </w:abstractNum>
  <w:abstractNum w:abstractNumId="35" w15:restartNumberingAfterBreak="0">
    <w:nsid w:val="6C57170B"/>
    <w:multiLevelType w:val="hybridMultilevel"/>
    <w:tmpl w:val="1FB8274C"/>
    <w:lvl w:ilvl="0" w:tplc="BAEC96A8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145993"/>
    <w:multiLevelType w:val="hybridMultilevel"/>
    <w:tmpl w:val="523AF93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6D45C7"/>
    <w:multiLevelType w:val="hybridMultilevel"/>
    <w:tmpl w:val="A3020D84"/>
    <w:lvl w:ilvl="0" w:tplc="07B628B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3B007DE"/>
    <w:multiLevelType w:val="hybridMultilevel"/>
    <w:tmpl w:val="389878EA"/>
    <w:lvl w:ilvl="0" w:tplc="37F4034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1E7017"/>
    <w:multiLevelType w:val="hybridMultilevel"/>
    <w:tmpl w:val="91E444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D96D81"/>
    <w:multiLevelType w:val="hybridMultilevel"/>
    <w:tmpl w:val="5DE0B5F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4EC69A02">
      <w:start w:val="1"/>
      <w:numFmt w:val="decimal"/>
      <w:lvlText w:val="%4."/>
      <w:lvlJc w:val="left"/>
      <w:pPr>
        <w:ind w:left="2520" w:hanging="360"/>
      </w:pPr>
      <w:rPr>
        <w:b w:val="0"/>
      </w:r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B8B61B3"/>
    <w:multiLevelType w:val="hybridMultilevel"/>
    <w:tmpl w:val="BB5C6B3C"/>
    <w:lvl w:ilvl="0" w:tplc="04150011">
      <w:start w:val="1"/>
      <w:numFmt w:val="decimal"/>
      <w:lvlText w:val="%1)"/>
      <w:lvlJc w:val="left"/>
      <w:pPr>
        <w:ind w:left="1647" w:hanging="360"/>
      </w:pPr>
    </w:lvl>
    <w:lvl w:ilvl="1" w:tplc="04150019">
      <w:start w:val="1"/>
      <w:numFmt w:val="lowerLetter"/>
      <w:lvlText w:val="%2."/>
      <w:lvlJc w:val="left"/>
      <w:pPr>
        <w:ind w:left="2367" w:hanging="360"/>
      </w:pPr>
    </w:lvl>
    <w:lvl w:ilvl="2" w:tplc="0415001B" w:tentative="1">
      <w:start w:val="1"/>
      <w:numFmt w:val="lowerRoman"/>
      <w:lvlText w:val="%3."/>
      <w:lvlJc w:val="right"/>
      <w:pPr>
        <w:ind w:left="3087" w:hanging="180"/>
      </w:pPr>
    </w:lvl>
    <w:lvl w:ilvl="3" w:tplc="0415000F" w:tentative="1">
      <w:start w:val="1"/>
      <w:numFmt w:val="decimal"/>
      <w:lvlText w:val="%4."/>
      <w:lvlJc w:val="left"/>
      <w:pPr>
        <w:ind w:left="3807" w:hanging="360"/>
      </w:pPr>
    </w:lvl>
    <w:lvl w:ilvl="4" w:tplc="04150019" w:tentative="1">
      <w:start w:val="1"/>
      <w:numFmt w:val="lowerLetter"/>
      <w:lvlText w:val="%5."/>
      <w:lvlJc w:val="left"/>
      <w:pPr>
        <w:ind w:left="4527" w:hanging="360"/>
      </w:pPr>
    </w:lvl>
    <w:lvl w:ilvl="5" w:tplc="0415001B" w:tentative="1">
      <w:start w:val="1"/>
      <w:numFmt w:val="lowerRoman"/>
      <w:lvlText w:val="%6."/>
      <w:lvlJc w:val="right"/>
      <w:pPr>
        <w:ind w:left="5247" w:hanging="180"/>
      </w:pPr>
    </w:lvl>
    <w:lvl w:ilvl="6" w:tplc="0415000F" w:tentative="1">
      <w:start w:val="1"/>
      <w:numFmt w:val="decimal"/>
      <w:lvlText w:val="%7."/>
      <w:lvlJc w:val="left"/>
      <w:pPr>
        <w:ind w:left="5967" w:hanging="360"/>
      </w:pPr>
    </w:lvl>
    <w:lvl w:ilvl="7" w:tplc="04150019" w:tentative="1">
      <w:start w:val="1"/>
      <w:numFmt w:val="lowerLetter"/>
      <w:lvlText w:val="%8."/>
      <w:lvlJc w:val="left"/>
      <w:pPr>
        <w:ind w:left="6687" w:hanging="360"/>
      </w:pPr>
    </w:lvl>
    <w:lvl w:ilvl="8" w:tplc="0415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42" w15:restartNumberingAfterBreak="0">
    <w:nsid w:val="7D740D09"/>
    <w:multiLevelType w:val="multilevel"/>
    <w:tmpl w:val="6BD0619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3" w15:restartNumberingAfterBreak="0">
    <w:nsid w:val="7E4A2F1F"/>
    <w:multiLevelType w:val="hybridMultilevel"/>
    <w:tmpl w:val="FF9CAC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710092"/>
    <w:multiLevelType w:val="hybridMultilevel"/>
    <w:tmpl w:val="F11ECC3C"/>
    <w:lvl w:ilvl="0" w:tplc="CAEAE922">
      <w:start w:val="1"/>
      <w:numFmt w:val="decimal"/>
      <w:lvlText w:val="%1."/>
      <w:lvlJc w:val="left"/>
      <w:pPr>
        <w:ind w:left="502" w:hanging="360"/>
      </w:pPr>
      <w:rPr>
        <w:rFonts w:ascii="Times New Roman" w:eastAsiaTheme="minorEastAsia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A06353"/>
    <w:multiLevelType w:val="singleLevel"/>
    <w:tmpl w:val="806AC6FC"/>
    <w:lvl w:ilvl="0">
      <w:start w:val="2"/>
      <w:numFmt w:val="decimal"/>
      <w:lvlText w:val="%1)"/>
      <w:legacy w:legacy="1" w:legacySpace="0" w:legacyIndent="338"/>
      <w:lvlJc w:val="left"/>
      <w:rPr>
        <w:rFonts w:ascii="Times New Roman" w:hAnsi="Times New Roman" w:cs="Times New Roman" w:hint="default"/>
      </w:rPr>
    </w:lvl>
  </w:abstractNum>
  <w:num w:numId="1" w16cid:durableId="927926754">
    <w:abstractNumId w:val="4"/>
  </w:num>
  <w:num w:numId="2" w16cid:durableId="966281186">
    <w:abstractNumId w:val="25"/>
  </w:num>
  <w:num w:numId="3" w16cid:durableId="168065072">
    <w:abstractNumId w:val="29"/>
  </w:num>
  <w:num w:numId="4" w16cid:durableId="1493714785">
    <w:abstractNumId w:val="32"/>
  </w:num>
  <w:num w:numId="5" w16cid:durableId="2029065026">
    <w:abstractNumId w:val="45"/>
  </w:num>
  <w:num w:numId="6" w16cid:durableId="1011877755">
    <w:abstractNumId w:val="45"/>
    <w:lvlOverride w:ilvl="0">
      <w:lvl w:ilvl="0">
        <w:start w:val="2"/>
        <w:numFmt w:val="decimal"/>
        <w:lvlText w:val="%1)"/>
        <w:legacy w:legacy="1" w:legacySpace="0" w:legacyIndent="339"/>
        <w:lvlJc w:val="left"/>
        <w:rPr>
          <w:rFonts w:ascii="Times New Roman" w:hAnsi="Times New Roman" w:cs="Times New Roman" w:hint="default"/>
        </w:rPr>
      </w:lvl>
    </w:lvlOverride>
  </w:num>
  <w:num w:numId="7" w16cid:durableId="466048764">
    <w:abstractNumId w:val="6"/>
  </w:num>
  <w:num w:numId="8" w16cid:durableId="2120490915">
    <w:abstractNumId w:val="1"/>
  </w:num>
  <w:num w:numId="9" w16cid:durableId="114180069">
    <w:abstractNumId w:val="15"/>
  </w:num>
  <w:num w:numId="10" w16cid:durableId="2034264965">
    <w:abstractNumId w:val="24"/>
  </w:num>
  <w:num w:numId="11" w16cid:durableId="1480415541">
    <w:abstractNumId w:val="9"/>
  </w:num>
  <w:num w:numId="12" w16cid:durableId="628705097">
    <w:abstractNumId w:val="7"/>
  </w:num>
  <w:num w:numId="13" w16cid:durableId="1996763442">
    <w:abstractNumId w:val="42"/>
  </w:num>
  <w:num w:numId="14" w16cid:durableId="2045404876">
    <w:abstractNumId w:val="44"/>
  </w:num>
  <w:num w:numId="15" w16cid:durableId="1502113092">
    <w:abstractNumId w:val="20"/>
  </w:num>
  <w:num w:numId="16" w16cid:durableId="262497259">
    <w:abstractNumId w:val="11"/>
  </w:num>
  <w:num w:numId="17" w16cid:durableId="1790859714">
    <w:abstractNumId w:val="10"/>
  </w:num>
  <w:num w:numId="18" w16cid:durableId="825513811">
    <w:abstractNumId w:val="34"/>
  </w:num>
  <w:num w:numId="19" w16cid:durableId="1168860929">
    <w:abstractNumId w:val="16"/>
  </w:num>
  <w:num w:numId="20" w16cid:durableId="1953854038">
    <w:abstractNumId w:val="18"/>
  </w:num>
  <w:num w:numId="21" w16cid:durableId="1412652705">
    <w:abstractNumId w:val="14"/>
  </w:num>
  <w:num w:numId="22" w16cid:durableId="300967634">
    <w:abstractNumId w:val="19"/>
  </w:num>
  <w:num w:numId="23" w16cid:durableId="1702588277">
    <w:abstractNumId w:val="8"/>
  </w:num>
  <w:num w:numId="24" w16cid:durableId="335034188">
    <w:abstractNumId w:val="21"/>
  </w:num>
  <w:num w:numId="25" w16cid:durableId="546338669">
    <w:abstractNumId w:val="31"/>
  </w:num>
  <w:num w:numId="26" w16cid:durableId="2146199138">
    <w:abstractNumId w:val="28"/>
  </w:num>
  <w:num w:numId="27" w16cid:durableId="191843630">
    <w:abstractNumId w:val="30"/>
  </w:num>
  <w:num w:numId="28" w16cid:durableId="1457484499">
    <w:abstractNumId w:val="41"/>
  </w:num>
  <w:num w:numId="29" w16cid:durableId="1532450925">
    <w:abstractNumId w:val="43"/>
  </w:num>
  <w:num w:numId="30" w16cid:durableId="310601443">
    <w:abstractNumId w:val="33"/>
  </w:num>
  <w:num w:numId="31" w16cid:durableId="104813708">
    <w:abstractNumId w:val="27"/>
  </w:num>
  <w:num w:numId="32" w16cid:durableId="134878185">
    <w:abstractNumId w:val="35"/>
  </w:num>
  <w:num w:numId="33" w16cid:durableId="1773359638">
    <w:abstractNumId w:val="17"/>
  </w:num>
  <w:num w:numId="34" w16cid:durableId="1065645670">
    <w:abstractNumId w:val="3"/>
  </w:num>
  <w:num w:numId="35" w16cid:durableId="1313950122">
    <w:abstractNumId w:val="12"/>
  </w:num>
  <w:num w:numId="36" w16cid:durableId="921722099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75072295">
    <w:abstractNumId w:val="13"/>
  </w:num>
  <w:num w:numId="38" w16cid:durableId="362945382">
    <w:abstractNumId w:val="37"/>
  </w:num>
  <w:num w:numId="39" w16cid:durableId="1749618966">
    <w:abstractNumId w:val="2"/>
  </w:num>
  <w:num w:numId="40" w16cid:durableId="626163085">
    <w:abstractNumId w:val="0"/>
  </w:num>
  <w:num w:numId="41" w16cid:durableId="2126851335">
    <w:abstractNumId w:val="22"/>
  </w:num>
  <w:num w:numId="42" w16cid:durableId="403644256">
    <w:abstractNumId w:val="26"/>
  </w:num>
  <w:num w:numId="43" w16cid:durableId="421681511">
    <w:abstractNumId w:val="38"/>
  </w:num>
  <w:num w:numId="44" w16cid:durableId="1064529097">
    <w:abstractNumId w:val="36"/>
  </w:num>
  <w:num w:numId="45" w16cid:durableId="1082147358">
    <w:abstractNumId w:val="39"/>
  </w:num>
  <w:num w:numId="46" w16cid:durableId="594241713">
    <w:abstractNumId w:val="5"/>
  </w:num>
  <w:num w:numId="47" w16cid:durableId="38857804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6B68"/>
    <w:rsid w:val="0003695A"/>
    <w:rsid w:val="00044D24"/>
    <w:rsid w:val="000A1A2E"/>
    <w:rsid w:val="000D57B7"/>
    <w:rsid w:val="000D676B"/>
    <w:rsid w:val="000D691D"/>
    <w:rsid w:val="000E14A3"/>
    <w:rsid w:val="000F2E9F"/>
    <w:rsid w:val="000F4321"/>
    <w:rsid w:val="001148D4"/>
    <w:rsid w:val="00114DF0"/>
    <w:rsid w:val="00117310"/>
    <w:rsid w:val="00122B2C"/>
    <w:rsid w:val="0015105F"/>
    <w:rsid w:val="00164C1C"/>
    <w:rsid w:val="0019100E"/>
    <w:rsid w:val="00192E8D"/>
    <w:rsid w:val="001D1409"/>
    <w:rsid w:val="001D3251"/>
    <w:rsid w:val="001F02FD"/>
    <w:rsid w:val="001F40AB"/>
    <w:rsid w:val="001F79BD"/>
    <w:rsid w:val="002000D0"/>
    <w:rsid w:val="0021224A"/>
    <w:rsid w:val="00234292"/>
    <w:rsid w:val="00235562"/>
    <w:rsid w:val="002C527F"/>
    <w:rsid w:val="002E659E"/>
    <w:rsid w:val="002E6F67"/>
    <w:rsid w:val="00305EC5"/>
    <w:rsid w:val="00314172"/>
    <w:rsid w:val="00335097"/>
    <w:rsid w:val="0039026F"/>
    <w:rsid w:val="003945E5"/>
    <w:rsid w:val="004117A7"/>
    <w:rsid w:val="00421FA5"/>
    <w:rsid w:val="004350BC"/>
    <w:rsid w:val="0045383C"/>
    <w:rsid w:val="004542B7"/>
    <w:rsid w:val="0046798B"/>
    <w:rsid w:val="00482489"/>
    <w:rsid w:val="004B3722"/>
    <w:rsid w:val="004F69D6"/>
    <w:rsid w:val="00503187"/>
    <w:rsid w:val="00551C89"/>
    <w:rsid w:val="00554367"/>
    <w:rsid w:val="0056121F"/>
    <w:rsid w:val="005634B6"/>
    <w:rsid w:val="005766B0"/>
    <w:rsid w:val="0057723E"/>
    <w:rsid w:val="005B0E62"/>
    <w:rsid w:val="005D2594"/>
    <w:rsid w:val="005E5DE0"/>
    <w:rsid w:val="005F0CD2"/>
    <w:rsid w:val="00617EB4"/>
    <w:rsid w:val="00621E8F"/>
    <w:rsid w:val="00625943"/>
    <w:rsid w:val="00666B68"/>
    <w:rsid w:val="00671CE7"/>
    <w:rsid w:val="006723AE"/>
    <w:rsid w:val="006725B5"/>
    <w:rsid w:val="0068005F"/>
    <w:rsid w:val="006B600E"/>
    <w:rsid w:val="00702F7C"/>
    <w:rsid w:val="00737061"/>
    <w:rsid w:val="00753D4F"/>
    <w:rsid w:val="00772477"/>
    <w:rsid w:val="00795435"/>
    <w:rsid w:val="007B6495"/>
    <w:rsid w:val="007E5094"/>
    <w:rsid w:val="007F3EB3"/>
    <w:rsid w:val="007F7AF3"/>
    <w:rsid w:val="00807C46"/>
    <w:rsid w:val="00811E34"/>
    <w:rsid w:val="00823BB0"/>
    <w:rsid w:val="00827D2E"/>
    <w:rsid w:val="00866DE7"/>
    <w:rsid w:val="0087286B"/>
    <w:rsid w:val="00877D12"/>
    <w:rsid w:val="00894EB3"/>
    <w:rsid w:val="008961AE"/>
    <w:rsid w:val="008D1723"/>
    <w:rsid w:val="008D4036"/>
    <w:rsid w:val="008E2DD1"/>
    <w:rsid w:val="008F1FDD"/>
    <w:rsid w:val="009041F3"/>
    <w:rsid w:val="009045AE"/>
    <w:rsid w:val="00904B86"/>
    <w:rsid w:val="00927A60"/>
    <w:rsid w:val="00935293"/>
    <w:rsid w:val="00935410"/>
    <w:rsid w:val="00945A93"/>
    <w:rsid w:val="0094619E"/>
    <w:rsid w:val="009577F6"/>
    <w:rsid w:val="009A1696"/>
    <w:rsid w:val="009E0EDE"/>
    <w:rsid w:val="009F67D5"/>
    <w:rsid w:val="009F706D"/>
    <w:rsid w:val="00A0144C"/>
    <w:rsid w:val="00A03D34"/>
    <w:rsid w:val="00A10AD5"/>
    <w:rsid w:val="00A11E4F"/>
    <w:rsid w:val="00A12E13"/>
    <w:rsid w:val="00A15667"/>
    <w:rsid w:val="00A232A9"/>
    <w:rsid w:val="00A303B4"/>
    <w:rsid w:val="00A45FDA"/>
    <w:rsid w:val="00A52594"/>
    <w:rsid w:val="00A65E38"/>
    <w:rsid w:val="00A767E0"/>
    <w:rsid w:val="00A81DF3"/>
    <w:rsid w:val="00A86920"/>
    <w:rsid w:val="00A96CC3"/>
    <w:rsid w:val="00AC41B6"/>
    <w:rsid w:val="00AC64C2"/>
    <w:rsid w:val="00AE1A5D"/>
    <w:rsid w:val="00AE25B8"/>
    <w:rsid w:val="00AE4FD8"/>
    <w:rsid w:val="00AF0F85"/>
    <w:rsid w:val="00B4111C"/>
    <w:rsid w:val="00B4131A"/>
    <w:rsid w:val="00B54F71"/>
    <w:rsid w:val="00B7262C"/>
    <w:rsid w:val="00B92E9A"/>
    <w:rsid w:val="00B97531"/>
    <w:rsid w:val="00BC3032"/>
    <w:rsid w:val="00BE6222"/>
    <w:rsid w:val="00C54E71"/>
    <w:rsid w:val="00C729B9"/>
    <w:rsid w:val="00C804D6"/>
    <w:rsid w:val="00C9050D"/>
    <w:rsid w:val="00CB4517"/>
    <w:rsid w:val="00CC2AE2"/>
    <w:rsid w:val="00CD13B4"/>
    <w:rsid w:val="00D028D8"/>
    <w:rsid w:val="00D34FD6"/>
    <w:rsid w:val="00D44777"/>
    <w:rsid w:val="00D54564"/>
    <w:rsid w:val="00D75A3A"/>
    <w:rsid w:val="00D90599"/>
    <w:rsid w:val="00D97C6D"/>
    <w:rsid w:val="00DC4499"/>
    <w:rsid w:val="00DD7CAF"/>
    <w:rsid w:val="00DE2F71"/>
    <w:rsid w:val="00E36E4E"/>
    <w:rsid w:val="00E45F72"/>
    <w:rsid w:val="00E5038D"/>
    <w:rsid w:val="00E67774"/>
    <w:rsid w:val="00E74C99"/>
    <w:rsid w:val="00E801B6"/>
    <w:rsid w:val="00E8403D"/>
    <w:rsid w:val="00EB3924"/>
    <w:rsid w:val="00ED4C3B"/>
    <w:rsid w:val="00EF1C5D"/>
    <w:rsid w:val="00EF3144"/>
    <w:rsid w:val="00EF581C"/>
    <w:rsid w:val="00EF6581"/>
    <w:rsid w:val="00F15018"/>
    <w:rsid w:val="00F358BD"/>
    <w:rsid w:val="00F47F0E"/>
    <w:rsid w:val="00F50023"/>
    <w:rsid w:val="00F6420A"/>
    <w:rsid w:val="00F725A6"/>
    <w:rsid w:val="00FB3381"/>
    <w:rsid w:val="00FC6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742D4F"/>
  <w15:chartTrackingRefBased/>
  <w15:docId w15:val="{7FA7FF15-EFD3-4895-8EC6-987BF3C2A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66B6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4">
    <w:name w:val="Style4"/>
    <w:basedOn w:val="Normalny"/>
    <w:uiPriority w:val="99"/>
    <w:rsid w:val="00666B68"/>
    <w:pPr>
      <w:jc w:val="both"/>
    </w:pPr>
  </w:style>
  <w:style w:type="paragraph" w:customStyle="1" w:styleId="Style5">
    <w:name w:val="Style5"/>
    <w:basedOn w:val="Normalny"/>
    <w:uiPriority w:val="99"/>
    <w:rsid w:val="00666B68"/>
    <w:pPr>
      <w:spacing w:line="277" w:lineRule="exact"/>
    </w:pPr>
  </w:style>
  <w:style w:type="paragraph" w:customStyle="1" w:styleId="Style7">
    <w:name w:val="Style7"/>
    <w:basedOn w:val="Normalny"/>
    <w:uiPriority w:val="99"/>
    <w:rsid w:val="00666B68"/>
    <w:pPr>
      <w:spacing w:line="277" w:lineRule="exact"/>
      <w:ind w:hanging="252"/>
      <w:jc w:val="both"/>
    </w:pPr>
  </w:style>
  <w:style w:type="paragraph" w:customStyle="1" w:styleId="Style10">
    <w:name w:val="Style10"/>
    <w:basedOn w:val="Normalny"/>
    <w:uiPriority w:val="99"/>
    <w:rsid w:val="00666B68"/>
    <w:pPr>
      <w:spacing w:line="274" w:lineRule="exact"/>
      <w:ind w:hanging="252"/>
    </w:pPr>
  </w:style>
  <w:style w:type="paragraph" w:customStyle="1" w:styleId="Style13">
    <w:name w:val="Style13"/>
    <w:basedOn w:val="Normalny"/>
    <w:uiPriority w:val="99"/>
    <w:rsid w:val="00666B68"/>
    <w:pPr>
      <w:spacing w:line="274" w:lineRule="exact"/>
      <w:ind w:hanging="338"/>
    </w:pPr>
  </w:style>
  <w:style w:type="character" w:customStyle="1" w:styleId="FontStyle22">
    <w:name w:val="Font Style22"/>
    <w:basedOn w:val="Domylnaczcionkaakapitu"/>
    <w:uiPriority w:val="99"/>
    <w:rsid w:val="00666B68"/>
    <w:rPr>
      <w:rFonts w:ascii="Times New Roman" w:hAnsi="Times New Roman" w:cs="Times New Roman"/>
      <w:b/>
      <w:bCs/>
      <w:color w:val="000000"/>
      <w:sz w:val="20"/>
      <w:szCs w:val="20"/>
    </w:rPr>
  </w:style>
  <w:style w:type="character" w:customStyle="1" w:styleId="FontStyle23">
    <w:name w:val="Font Style23"/>
    <w:basedOn w:val="Domylnaczcionkaakapitu"/>
    <w:uiPriority w:val="99"/>
    <w:rsid w:val="00666B68"/>
    <w:rPr>
      <w:rFonts w:ascii="Times New Roman" w:hAnsi="Times New Roman" w:cs="Times New Roman"/>
      <w:color w:val="000000"/>
      <w:sz w:val="20"/>
      <w:szCs w:val="20"/>
    </w:rPr>
  </w:style>
  <w:style w:type="paragraph" w:styleId="Bezodstpw">
    <w:name w:val="No Spacing"/>
    <w:uiPriority w:val="1"/>
    <w:qFormat/>
    <w:rsid w:val="00666B6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5766B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350B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350BC"/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350B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350BC"/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54E7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4E71"/>
    <w:rPr>
      <w:rFonts w:ascii="Segoe UI" w:eastAsiaTheme="minorEastAsia" w:hAnsi="Segoe UI" w:cs="Segoe UI"/>
      <w:sz w:val="18"/>
      <w:szCs w:val="18"/>
      <w:lang w:eastAsia="pl-PL"/>
    </w:rPr>
  </w:style>
  <w:style w:type="character" w:styleId="Hipercze">
    <w:name w:val="Hyperlink"/>
    <w:basedOn w:val="Domylnaczcionkaakapitu"/>
    <w:uiPriority w:val="99"/>
    <w:unhideWhenUsed/>
    <w:rsid w:val="002E6F67"/>
    <w:rPr>
      <w:color w:val="0563C1" w:themeColor="hyperlink"/>
      <w:u w:val="single"/>
    </w:rPr>
  </w:style>
  <w:style w:type="paragraph" w:styleId="Tekstpodstawowy">
    <w:name w:val="Body Text"/>
    <w:basedOn w:val="Normalny"/>
    <w:link w:val="TekstpodstawowyZnak"/>
    <w:semiHidden/>
    <w:rsid w:val="00E5038D"/>
    <w:pPr>
      <w:widowControl/>
      <w:tabs>
        <w:tab w:val="left" w:pos="-426"/>
      </w:tabs>
      <w:autoSpaceDE/>
      <w:autoSpaceDN/>
      <w:adjustRightInd/>
      <w:jc w:val="both"/>
    </w:pPr>
    <w:rPr>
      <w:rFonts w:eastAsia="Times New Roman"/>
      <w:color w:val="000000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E5038D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3oh-">
    <w:name w:val="_3oh-"/>
    <w:basedOn w:val="Domylnaczcionkaakapitu"/>
    <w:rsid w:val="00235562"/>
  </w:style>
  <w:style w:type="character" w:customStyle="1" w:styleId="hgkelc">
    <w:name w:val="hgkelc"/>
    <w:basedOn w:val="Domylnaczcionkaakapitu"/>
    <w:rsid w:val="00BC30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326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A2EA1E-E351-4F48-AC88-ED9F90BCB2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4</Pages>
  <Words>823</Words>
  <Characters>4942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Surdziel</dc:creator>
  <cp:keywords/>
  <dc:description/>
  <cp:lastModifiedBy>Paweł Tokarczyk</cp:lastModifiedBy>
  <cp:revision>18</cp:revision>
  <cp:lastPrinted>2026-05-12T07:34:00Z</cp:lastPrinted>
  <dcterms:created xsi:type="dcterms:W3CDTF">2024-10-21T10:49:00Z</dcterms:created>
  <dcterms:modified xsi:type="dcterms:W3CDTF">2026-09-02T06:55:00Z</dcterms:modified>
</cp:coreProperties>
</file>